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Изх.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518C1">
        <w:rPr>
          <w:rFonts w:ascii="Times New Roman" w:eastAsia="Times New Roman" w:hAnsi="Times New Roman" w:cs="Times New Roman"/>
          <w:b/>
          <w:sz w:val="28"/>
          <w:szCs w:val="28"/>
        </w:rPr>
        <w:t>17890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518C1">
        <w:rPr>
          <w:rFonts w:ascii="Times New Roman" w:eastAsia="Times New Roman" w:hAnsi="Times New Roman" w:cs="Times New Roman"/>
          <w:b/>
          <w:sz w:val="28"/>
          <w:szCs w:val="28"/>
        </w:rPr>
        <w:t>28.11.</w:t>
      </w:r>
      <w:bookmarkStart w:id="0" w:name="_GoBack"/>
      <w:bookmarkEnd w:id="0"/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2017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УТВЪРЖДАВАМ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ВЪЗЛОЖИТЕЛ:</w:t>
      </w:r>
    </w:p>
    <w:p w:rsidR="001A2FFB" w:rsidRPr="001A2FFB" w:rsidRDefault="001A2FFB" w:rsidP="001A2FFB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ИЗПЪЛНИТЕЛЕН ДИРЕКТОР НА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ИЗПЪЛНИТЕЛНА АГЕНЦИЯ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“ВОЕННИ КЛУБОВЕ И </w:t>
      </w:r>
    </w:p>
    <w:p w:rsid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ВОЕННО-ПОЧИВНО ДЕЛО”</w:t>
      </w:r>
    </w:p>
    <w:p w:rsidR="008D76AB" w:rsidRPr="001A2FFB" w:rsidRDefault="008D76A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A2FFB" w:rsidRPr="001A2FFB" w:rsidRDefault="00413C01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/п/</w:t>
      </w:r>
    </w:p>
    <w:p w:rsidR="001A2FFB" w:rsidRPr="00DD5229" w:rsidRDefault="008936E1" w:rsidP="001A2FFB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1A2FFB" w:rsidRPr="00DD5229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DD5229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88D" w:rsidRPr="00DD5229" w:rsidRDefault="008A488D" w:rsidP="005D4F0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DD5229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1A2FFB" w:rsidRPr="00DD5229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разглеждане и оценка на офертите в обществена поръчка на стойност по </w:t>
      </w:r>
    </w:p>
    <w:p w:rsidR="001A2FFB" w:rsidRPr="00DD5229" w:rsidRDefault="001A2FFB" w:rsidP="00083CB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чл. 20, ал. 3 от ЗОП с предмет: </w:t>
      </w:r>
      <w:r w:rsidR="008936E1"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EB388A"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>Закупуване и доставка на чаршафи, спално бельо, хавлиени кърпи и халати за баня за нуждите на ИА „Военни клубове и военно-почивно дело</w:t>
      </w:r>
      <w:r w:rsidR="008936E1"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="004610A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610A1">
        <w:rPr>
          <w:rFonts w:ascii="Times New Roman" w:eastAsia="Times New Roman" w:hAnsi="Times New Roman" w:cs="Times New Roman"/>
          <w:b/>
          <w:bCs/>
          <w:sz w:val="28"/>
          <w:szCs w:val="28"/>
        </w:rPr>
        <w:t>по две обособени позиции“</w:t>
      </w:r>
      <w:r w:rsidR="0073274F"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A2FFB" w:rsidRPr="00DD5229" w:rsidRDefault="001A2FFB" w:rsidP="001A2FFB">
      <w:pPr>
        <w:tabs>
          <w:tab w:val="left" w:pos="90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DD5229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5229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E93E6" wp14:editId="74DC971F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E9B03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kfsSZx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2D56" w:rsidRPr="00DD5229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>.2017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>от 1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часа, комисия, определена със Заповед </w:t>
      </w:r>
      <w:r w:rsidR="00647D04"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F1016" w:rsidRPr="00DD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1227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/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1D47" w:rsidRPr="00DD52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E2213" w:rsidRPr="00DD52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 г. н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„ВКВПД“ г-</w:t>
      </w:r>
      <w:r w:rsidR="008936E1" w:rsidRPr="00DD522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E1" w:rsidRPr="00DD5229">
        <w:rPr>
          <w:rFonts w:ascii="Times New Roman" w:eastAsia="Times New Roman" w:hAnsi="Times New Roman" w:cs="Times New Roman"/>
          <w:sz w:val="28"/>
          <w:szCs w:val="28"/>
        </w:rPr>
        <w:t>Валери Стоянов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 - Възложител,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състав:</w:t>
      </w:r>
    </w:p>
    <w:p w:rsidR="00EB388A" w:rsidRPr="00DD5229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 w:rsidR="00DA1B11" w:rsidRPr="00DD52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Калина Борисова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и.д. директор на дирекция „Управление на собствеността и жилищен фонд“;</w:t>
      </w:r>
    </w:p>
    <w:p w:rsidR="001A2FFB" w:rsidRPr="00DD5229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Членове: </w:t>
      </w:r>
      <w:r w:rsidR="008A48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DD522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EE17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Снежана Караиванова</w:t>
      </w:r>
      <w:r w:rsidR="008936E1" w:rsidRPr="00DD52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главен експерт в отдел  „Обществени поръчки”, дирекция „Управление на собствеността и жилищен фонд”;</w:t>
      </w:r>
    </w:p>
    <w:p w:rsidR="001A2FFB" w:rsidRPr="00DD5229" w:rsidRDefault="00E068D6" w:rsidP="001A2FF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2084" w:rsidRPr="00DD522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A48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</w:t>
      </w:r>
      <w:r w:rsidR="001A2FFB" w:rsidRPr="00DD522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C2D56" w:rsidRPr="00DD5229">
        <w:rPr>
          <w:rFonts w:ascii="Times New Roman" w:hAnsi="Times New Roman" w:cs="Times New Roman"/>
          <w:sz w:val="28"/>
          <w:szCs w:val="28"/>
        </w:rPr>
        <w:t xml:space="preserve">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Ирина Колева</w:t>
      </w:r>
      <w:r w:rsidR="008C2D56" w:rsidRPr="00DD5229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„Координация, контрол, маркетинг и реклама“, главна дирекция „Военно-почивно дело и военни клубове”</w:t>
      </w:r>
      <w:r w:rsidR="001A2FFB" w:rsidRPr="00DD522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B53F7" w:rsidRDefault="001A2FFB" w:rsidP="0089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sz w:val="28"/>
          <w:szCs w:val="28"/>
          <w:lang w:val="en-US"/>
        </w:rPr>
        <w:t>се събра със задача да разгледа и оцени офертите, събрани чрез публикуване на обява за възлагане на обществена поръчка с предмет:</w:t>
      </w:r>
      <w:r w:rsidRPr="00DD52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  <w:lang w:val="en-US"/>
        </w:rPr>
        <w:t>„Закупуване и доставка на чаршафи, спално бельо, хавлиени кърпи и халати за баня за нуждите на ИА „Военни клубове и военно-почивно дело“</w:t>
      </w:r>
      <w:r w:rsidR="00C705E0">
        <w:rPr>
          <w:rFonts w:ascii="Times New Roman" w:eastAsia="Times New Roman" w:hAnsi="Times New Roman" w:cs="Times New Roman"/>
          <w:sz w:val="28"/>
          <w:szCs w:val="28"/>
        </w:rPr>
        <w:t xml:space="preserve"> по две обособени позиции</w:t>
      </w:r>
      <w:r w:rsidR="00B26D79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C705E0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C705E0" w:rsidRDefault="00C705E0" w:rsidP="0089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„Доставка на чаршафи и спално бельо“;</w:t>
      </w:r>
    </w:p>
    <w:p w:rsidR="00C705E0" w:rsidRPr="00C705E0" w:rsidRDefault="00C705E0" w:rsidP="0089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„Доставка на хавлиени кърпи и халати за баня“</w:t>
      </w:r>
      <w:r w:rsidR="004661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FFB" w:rsidRPr="00DD5229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Съгласно чл. 187, ал. 1 от ЗОП, на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12C0" w:rsidRPr="00DD522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936E1" w:rsidRPr="00DD52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 г. в профила на купувача на интерн</w:t>
      </w:r>
      <w:r w:rsidR="00EF3B69" w:rsidRPr="00DD52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т адрес - </w:t>
      </w:r>
      <w:hyperlink r:id="rId9" w:history="1">
        <w:r w:rsidR="009C4B7D" w:rsidRPr="00DD522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http://www.militaryclubs.bg/node/9</w:t>
        </w:r>
        <w:r w:rsidR="009C4B7D" w:rsidRPr="00DD522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94</w:t>
        </w:r>
      </w:hyperlink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, е публикувана обява за събиране на оферти с изх. №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15069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/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06E" w:rsidRPr="00DD522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.2017 г. за горепосочената 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обществена поръчка със срок за получаване на офертите - 17:30 часа на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E3606E" w:rsidRPr="00DD522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317C7" w:rsidRPr="00DD52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 година. На същата дата на Портала за обществени поръчки на АОП е публикувана “Информация за публикувана в профила на купувача обява за обществена поръчка на стойност по чл. 20, ал. 3 от ЗОП”</w:t>
      </w:r>
      <w:r w:rsidR="004423D5" w:rsidRPr="00DD52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2FFB" w:rsidRPr="00DD5229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B238E6" w:rsidRPr="00DD5229" w:rsidRDefault="00B238E6" w:rsidP="00274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>На публичното отваряне на офертите присъства г-н Юри Нен</w:t>
      </w:r>
      <w:r w:rsidR="001141CA">
        <w:rPr>
          <w:rFonts w:ascii="Times New Roman" w:eastAsia="Times New Roman" w:hAnsi="Times New Roman" w:cs="Times New Roman"/>
          <w:sz w:val="28"/>
          <w:szCs w:val="28"/>
          <w:lang w:val="ru-RU"/>
        </w:rPr>
        <w:t>чев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управител на „Петров 95“ ЕООД, лице по чл. 54, ал. 2 от ППЗОП.</w:t>
      </w:r>
    </w:p>
    <w:p w:rsidR="00A62BE3" w:rsidRPr="00DD5229" w:rsidRDefault="001A2FFB" w:rsidP="00C9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>, ал.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Закона за обществените поръчки (ЗОП). </w:t>
      </w:r>
    </w:p>
    <w:p w:rsidR="00F54F27" w:rsidRDefault="001A2FFB" w:rsidP="00F54F2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Председателят на комисията обяви, че с протокол от </w:t>
      </w:r>
      <w:r w:rsidR="00B238E6" w:rsidRPr="00DD5229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2104" w:rsidRPr="00DD52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38E6" w:rsidRPr="00DD52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317C7" w:rsidRPr="00DD52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 г. е получил от отдел „Административно обслужване, канцелария и архив” </w:t>
      </w:r>
      <w:r w:rsidR="00B238E6" w:rsidRPr="00DD522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(</w:t>
      </w:r>
      <w:r w:rsidR="00B238E6" w:rsidRPr="00DD5229">
        <w:rPr>
          <w:rFonts w:ascii="Times New Roman" w:eastAsia="Times New Roman" w:hAnsi="Times New Roman" w:cs="Times New Roman"/>
          <w:sz w:val="28"/>
          <w:szCs w:val="28"/>
        </w:rPr>
        <w:t>осем</w:t>
      </w:r>
      <w:r w:rsidR="002317C7" w:rsidRPr="00DD522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броя оферти, подадени за обществена поръчка с предмет: </w:t>
      </w:r>
      <w:r w:rsidR="00B238E6" w:rsidRPr="00DD5229">
        <w:rPr>
          <w:rFonts w:ascii="Times New Roman" w:eastAsia="Times New Roman" w:hAnsi="Times New Roman" w:cs="Times New Roman"/>
          <w:b/>
          <w:sz w:val="28"/>
          <w:szCs w:val="28"/>
        </w:rPr>
        <w:t>„Закупуване и доставка на чаршафи, спално бельо, хавлиени кърпи и халати за баня за нуждите на ИА „Военни клубове и военно-почивно дело“</w:t>
      </w:r>
      <w:r w:rsidR="00B26D79" w:rsidRPr="00B26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D79" w:rsidRPr="00B26D79">
        <w:rPr>
          <w:rFonts w:ascii="Times New Roman" w:eastAsia="Times New Roman" w:hAnsi="Times New Roman" w:cs="Times New Roman"/>
          <w:b/>
          <w:sz w:val="28"/>
          <w:szCs w:val="28"/>
        </w:rPr>
        <w:t>по две обособени позиции“</w:t>
      </w:r>
      <w:r w:rsidR="00F95040" w:rsidRPr="00B26D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238E6" w:rsidRPr="00DD52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52B8" w:rsidRPr="00F54F27" w:rsidRDefault="004F52B8" w:rsidP="00F54F2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2B8">
        <w:rPr>
          <w:rFonts w:ascii="Times New Roman" w:eastAsia="Times New Roman" w:hAnsi="Times New Roman" w:cs="Times New Roman"/>
          <w:sz w:val="28"/>
          <w:szCs w:val="28"/>
        </w:rPr>
        <w:t>Поръчката е запазена за специализирани предпр</w:t>
      </w:r>
      <w:r w:rsidR="00FA1A31">
        <w:rPr>
          <w:rFonts w:ascii="Times New Roman" w:eastAsia="Times New Roman" w:hAnsi="Times New Roman" w:cs="Times New Roman"/>
          <w:sz w:val="28"/>
          <w:szCs w:val="28"/>
        </w:rPr>
        <w:t xml:space="preserve">иятия или кооперации на хора с </w:t>
      </w:r>
      <w:r w:rsidRPr="004F52B8">
        <w:rPr>
          <w:rFonts w:ascii="Times New Roman" w:eastAsia="Times New Roman" w:hAnsi="Times New Roman" w:cs="Times New Roman"/>
          <w:sz w:val="28"/>
          <w:szCs w:val="28"/>
        </w:rPr>
        <w:t>увреждания или за лица, чиято основна цел е социалното интегриране на хора с увреждания или на хора в неравностойно положение.</w:t>
      </w:r>
    </w:p>
    <w:p w:rsidR="001A2FFB" w:rsidRPr="004B5CCC" w:rsidRDefault="001A2FFB" w:rsidP="004B5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СПИСЪК на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представените на комисията оферти по реда на тяхното постъпване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:</w:t>
      </w:r>
    </w:p>
    <w:tbl>
      <w:tblPr>
        <w:tblW w:w="98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097"/>
        <w:gridCol w:w="3206"/>
        <w:gridCol w:w="2454"/>
      </w:tblGrid>
      <w:tr w:rsidR="001A2FFB" w:rsidRPr="00FF48EF" w:rsidTr="001F3F3B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1A2FFB" w:rsidRPr="00FF48EF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1A2FFB" w:rsidRPr="00FF48EF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FF4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1A2FFB" w:rsidRPr="00FF48EF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F48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3206" w:type="dxa"/>
            <w:shd w:val="clear" w:color="auto" w:fill="auto"/>
          </w:tcPr>
          <w:p w:rsidR="001A2FFB" w:rsidRPr="00FF48EF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F48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2454" w:type="dxa"/>
          </w:tcPr>
          <w:p w:rsidR="001A2FFB" w:rsidRPr="00FF48EF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F48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позиция, за която се участва</w:t>
            </w:r>
          </w:p>
        </w:tc>
      </w:tr>
      <w:tr w:rsidR="001A2FFB" w:rsidRPr="00FF48EF" w:rsidTr="001F3F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1A2FFB" w:rsidRPr="00FF48EF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2FFB" w:rsidRPr="00FF48EF" w:rsidRDefault="0094370F" w:rsidP="0094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</w:t>
            </w:r>
            <w:r w:rsidR="00B238E6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14484</w:t>
            </w:r>
            <w:r w:rsidR="001A2FFB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DE27B0"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B238E6"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="001A2FFB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CC67DB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="00B238E6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="001A2FFB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 w:rsidR="00DE27B0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</w:t>
            </w:r>
            <w:r w:rsidR="001A2FFB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</w:t>
            </w:r>
            <w:r w:rsidR="001A2FFB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 1</w:t>
            </w:r>
            <w:r w:rsidR="00B238E6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="001A2FFB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CC67DB"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B238E6"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="001A2FFB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FFB" w:rsidRPr="00FF48EF" w:rsidRDefault="00B238E6" w:rsidP="00CC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„АРТЕК</w:t>
            </w:r>
            <w:r w:rsidR="00975F61"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-92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 ООД</w:t>
            </w:r>
          </w:p>
        </w:tc>
        <w:tc>
          <w:tcPr>
            <w:tcW w:w="2454" w:type="dxa"/>
          </w:tcPr>
          <w:p w:rsidR="003E7554" w:rsidRPr="00FF48EF" w:rsidRDefault="003E7554" w:rsidP="003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A2FFB" w:rsidRPr="00FF48EF" w:rsidRDefault="003F0BE5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I 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 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</w:tr>
      <w:tr w:rsidR="001A2FFB" w:rsidRPr="00FF48EF" w:rsidTr="001F3F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1A2FFB" w:rsidRPr="00FF48EF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A2FFB" w:rsidRPr="00FF48EF" w:rsidRDefault="00B238E6" w:rsidP="007B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14489/</w:t>
            </w:r>
            <w:r w:rsidR="007B7F1E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07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.1</w:t>
            </w:r>
            <w:r w:rsidR="007B7F1E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.2017 г. в 11.39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FFB" w:rsidRPr="00FF48EF" w:rsidRDefault="00B238E6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„ПЕТРОВ 95–ЮРИ НЕНЧЕВ“</w:t>
            </w:r>
            <w:r w:rsidR="00975F61"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ЕООД</w:t>
            </w:r>
          </w:p>
        </w:tc>
        <w:tc>
          <w:tcPr>
            <w:tcW w:w="2454" w:type="dxa"/>
          </w:tcPr>
          <w:p w:rsidR="003C14EC" w:rsidRPr="00FF48EF" w:rsidRDefault="003C14EC" w:rsidP="003C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1A2FFB" w:rsidRPr="00FF48EF" w:rsidRDefault="003F0BE5" w:rsidP="00C3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I </w:t>
            </w:r>
          </w:p>
        </w:tc>
      </w:tr>
      <w:tr w:rsidR="00DE27B0" w:rsidRPr="00FF48EF" w:rsidTr="001F3F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DE27B0" w:rsidRPr="00FF48EF" w:rsidRDefault="00F03981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E27B0" w:rsidRPr="00FF48EF" w:rsidRDefault="003C14EC" w:rsidP="00B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5F265C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="00B238E6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4496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B238E6"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5F265C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="00B238E6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.2017 г. в 1</w:t>
            </w:r>
            <w:r w:rsidR="00B238E6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B238E6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55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E27B0" w:rsidRPr="00FF48EF" w:rsidRDefault="00B238E6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„БОШНАКОВ“ ЕООД</w:t>
            </w:r>
          </w:p>
        </w:tc>
        <w:tc>
          <w:tcPr>
            <w:tcW w:w="2454" w:type="dxa"/>
          </w:tcPr>
          <w:p w:rsidR="003C14EC" w:rsidRPr="00FF48EF" w:rsidRDefault="003C14EC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E27B0" w:rsidRPr="00FF48EF" w:rsidRDefault="000757B3" w:rsidP="0026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0757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 и II</w:t>
            </w:r>
          </w:p>
        </w:tc>
      </w:tr>
      <w:tr w:rsidR="00B238E6" w:rsidRPr="00FF48EF" w:rsidTr="001F3F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B238E6" w:rsidRPr="00FF48EF" w:rsidRDefault="00B238E6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238E6" w:rsidRPr="00FF48EF" w:rsidRDefault="00B238E6" w:rsidP="00B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14497/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.11.2017 г. в 11.57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238E6" w:rsidRPr="00FF48EF" w:rsidRDefault="00B238E6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„СВЕЖЕН“ ЕООД</w:t>
            </w:r>
          </w:p>
        </w:tc>
        <w:tc>
          <w:tcPr>
            <w:tcW w:w="2454" w:type="dxa"/>
          </w:tcPr>
          <w:p w:rsidR="003F0BE5" w:rsidRPr="00FF48EF" w:rsidRDefault="003F0BE5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  <w:p w:rsidR="00B238E6" w:rsidRPr="00FF48EF" w:rsidRDefault="003F0BE5" w:rsidP="0092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I </w:t>
            </w:r>
          </w:p>
        </w:tc>
      </w:tr>
      <w:tr w:rsidR="004F3501" w:rsidRPr="00FF48EF" w:rsidTr="001F3F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4F3501" w:rsidRPr="00FF48EF" w:rsidRDefault="00AB7402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F3501" w:rsidRPr="00FF48EF" w:rsidRDefault="004F3501" w:rsidP="00B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14500/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.11.2017 г. в 11.58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4F3501" w:rsidRPr="00FF48EF" w:rsidRDefault="004F3501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„КАР СТРОЙ“ ЕООД</w:t>
            </w:r>
          </w:p>
        </w:tc>
        <w:tc>
          <w:tcPr>
            <w:tcW w:w="2454" w:type="dxa"/>
          </w:tcPr>
          <w:p w:rsidR="004F3501" w:rsidRPr="00FF48EF" w:rsidRDefault="004F3501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  <w:p w:rsidR="003F0BE5" w:rsidRPr="00FF48EF" w:rsidRDefault="003F0BE5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</w:tr>
      <w:tr w:rsidR="00B238E6" w:rsidRPr="00FF48EF" w:rsidTr="001F3F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B238E6" w:rsidRPr="00FF48EF" w:rsidRDefault="00AB7402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238E6" w:rsidRPr="00FF48EF" w:rsidRDefault="00B238E6" w:rsidP="004F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1450</w:t>
            </w:r>
            <w:r w:rsidR="004F3501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.11.2017 г. в 1</w:t>
            </w:r>
            <w:r w:rsidR="004F3501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4F3501"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00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238E6" w:rsidRPr="00FF48EF" w:rsidRDefault="00B238E6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„ПЕРУН ККБ“ ЕООД</w:t>
            </w:r>
          </w:p>
        </w:tc>
        <w:tc>
          <w:tcPr>
            <w:tcW w:w="2454" w:type="dxa"/>
          </w:tcPr>
          <w:p w:rsidR="00B238E6" w:rsidRPr="00FF48EF" w:rsidRDefault="00B238E6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  <w:p w:rsidR="003F0BE5" w:rsidRPr="00FF48EF" w:rsidRDefault="003F0BE5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</w:tr>
      <w:tr w:rsidR="00B238E6" w:rsidRPr="00FF48EF" w:rsidTr="001F3F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B238E6" w:rsidRPr="00FF48EF" w:rsidRDefault="00AB7402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  <w:r w:rsidR="00B238E6"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238E6" w:rsidRPr="00FF48EF" w:rsidRDefault="00B238E6" w:rsidP="00B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14572/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.11.2017 г. в 14.56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238E6" w:rsidRPr="00FF48EF" w:rsidRDefault="00B238E6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„МАГ ТЕКС“ ЕООД</w:t>
            </w:r>
          </w:p>
        </w:tc>
        <w:tc>
          <w:tcPr>
            <w:tcW w:w="2454" w:type="dxa"/>
          </w:tcPr>
          <w:p w:rsidR="00B238E6" w:rsidRPr="00FF48EF" w:rsidRDefault="00B238E6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  <w:p w:rsidR="003F0BE5" w:rsidRPr="00FF48EF" w:rsidRDefault="003F0BE5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</w:tr>
      <w:tr w:rsidR="00B238E6" w:rsidRPr="00FF48EF" w:rsidTr="001F3F3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B238E6" w:rsidRPr="00FF48EF" w:rsidRDefault="00AB7402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  <w:r w:rsidR="00B238E6"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238E6" w:rsidRPr="00FF48EF" w:rsidRDefault="00B238E6" w:rsidP="00B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14573/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.11.2017 г. в 15.01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238E6" w:rsidRPr="00FF48EF" w:rsidRDefault="00B238E6" w:rsidP="00C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„МАЛЬОВИЦА</w:t>
            </w:r>
            <w:r w:rsidR="00C50EE1"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 ЕООД</w:t>
            </w:r>
          </w:p>
        </w:tc>
        <w:tc>
          <w:tcPr>
            <w:tcW w:w="2454" w:type="dxa"/>
          </w:tcPr>
          <w:p w:rsidR="003F0BE5" w:rsidRPr="00FF48EF" w:rsidRDefault="003F0BE5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  <w:p w:rsidR="00B238E6" w:rsidRPr="00FF48EF" w:rsidRDefault="003F0BE5" w:rsidP="00EE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FF4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I </w:t>
            </w:r>
          </w:p>
        </w:tc>
      </w:tr>
    </w:tbl>
    <w:p w:rsidR="003C14EC" w:rsidRPr="00FF48EF" w:rsidRDefault="003C14EC" w:rsidP="002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2FFB" w:rsidRDefault="0033415E" w:rsidP="0033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1A2FFB" w:rsidRPr="00FF48E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Няма оферти, постъпили след крайния срок. </w:t>
      </w:r>
      <w:r w:rsidR="0094359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 чл. 97, ал. 3 от ППЗОП, комисията отвори офертите по реда на тяхното постъпване и обяви ценовите предложения.  След извършване на тези действия, заседанието на комисията беше закрито.</w:t>
      </w:r>
    </w:p>
    <w:p w:rsidR="00900789" w:rsidRPr="00FF48EF" w:rsidRDefault="00900789" w:rsidP="0033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B1FCA" w:rsidRDefault="00900789" w:rsidP="00900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4359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.11.2017 г. комисията продължи своята работа на закрито заседание за разглеждане на представените оферти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в обществената поръчка и установи, че</w:t>
      </w:r>
      <w:r w:rsidR="002B1FCA">
        <w:rPr>
          <w:rFonts w:ascii="Times New Roman" w:eastAsia="Times New Roman" w:hAnsi="Times New Roman" w:cs="Times New Roman"/>
          <w:sz w:val="28"/>
          <w:szCs w:val="28"/>
        </w:rPr>
        <w:t xml:space="preserve"> участницте </w:t>
      </w:r>
      <w:r w:rsidR="002B1FCA" w:rsidRPr="00AE60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„ПЕТРОВ 95 – ЮРИ НЕНЧЕВ“ ЕООД, </w:t>
      </w:r>
      <w:r w:rsidR="002B1FCA" w:rsidRPr="00AE6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FCA" w:rsidRPr="00AE60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„КАР СТРОЙ“ ЕООД и „МАЛЬОВИЦА“ ЕООД </w:t>
      </w:r>
      <w:r w:rsidR="002B1FCA" w:rsidRPr="002B1F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са декларирали, че са </w:t>
      </w:r>
      <w:r w:rsidR="002B1FCA" w:rsidRPr="0005796B">
        <w:rPr>
          <w:rFonts w:ascii="Times New Roman" w:eastAsia="Times New Roman" w:hAnsi="Times New Roman" w:cs="Times New Roman"/>
          <w:sz w:val="28"/>
          <w:szCs w:val="28"/>
        </w:rPr>
        <w:t>специализирани предприятия на хора с увреждания</w:t>
      </w:r>
      <w:r w:rsidR="004B75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8B6">
        <w:rPr>
          <w:rFonts w:ascii="Times New Roman" w:eastAsia="Times New Roman" w:hAnsi="Times New Roman" w:cs="Times New Roman"/>
          <w:sz w:val="28"/>
          <w:szCs w:val="28"/>
        </w:rPr>
        <w:t xml:space="preserve">По отношение на участника </w:t>
      </w:r>
      <w:r w:rsidR="004B48B6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4B48B6" w:rsidRPr="004B48B6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 СТРОЙ“ ЕООД, комисията установи следното:</w:t>
      </w:r>
    </w:p>
    <w:p w:rsidR="004B48B6" w:rsidRPr="00FF48EF" w:rsidRDefault="004B48B6" w:rsidP="004B4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63">
        <w:rPr>
          <w:rFonts w:ascii="Times New Roman" w:eastAsia="Times New Roman" w:hAnsi="Times New Roman" w:cs="Times New Roman"/>
          <w:sz w:val="28"/>
          <w:szCs w:val="28"/>
        </w:rPr>
        <w:t>В приложения към офертата Образец № 1, участникът е д</w:t>
      </w:r>
      <w:r w:rsidRPr="001273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екларирал, че </w:t>
      </w:r>
      <w:r w:rsidRPr="00127363">
        <w:rPr>
          <w:rFonts w:ascii="Times New Roman" w:eastAsia="Times New Roman" w:hAnsi="Times New Roman" w:cs="Times New Roman"/>
          <w:sz w:val="28"/>
          <w:szCs w:val="28"/>
        </w:rPr>
        <w:t>е вписан в регистъра на специализираните предприятия или кооперации на хора с увреждания, поддържан от Агенцията за хората с увреждан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ия, под </w:t>
      </w:r>
      <w:r w:rsidR="004B75C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№ 356/02.06.2015 година.</w:t>
      </w:r>
      <w:r w:rsidR="00B64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5C7">
        <w:rPr>
          <w:rFonts w:ascii="Times New Roman" w:eastAsia="Times New Roman" w:hAnsi="Times New Roman" w:cs="Times New Roman"/>
          <w:sz w:val="28"/>
          <w:szCs w:val="28"/>
        </w:rPr>
        <w:t xml:space="preserve">Предвид, че дружеството </w:t>
      </w:r>
      <w:r w:rsidR="00AA5E6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е регистрирано</w:t>
      </w:r>
      <w:r w:rsidR="00EB1512">
        <w:rPr>
          <w:rFonts w:ascii="Times New Roman" w:eastAsia="Times New Roman" w:hAnsi="Times New Roman" w:cs="Times New Roman"/>
          <w:sz w:val="28"/>
          <w:szCs w:val="28"/>
        </w:rPr>
        <w:t xml:space="preserve"> като специализ</w:t>
      </w:r>
      <w:r w:rsidR="00AA5E6F">
        <w:rPr>
          <w:rFonts w:ascii="Times New Roman" w:eastAsia="Times New Roman" w:hAnsi="Times New Roman" w:cs="Times New Roman"/>
          <w:sz w:val="28"/>
          <w:szCs w:val="28"/>
        </w:rPr>
        <w:t>ирано предприятие или кооперация</w:t>
      </w:r>
      <w:r w:rsidR="00EB1512">
        <w:rPr>
          <w:rFonts w:ascii="Times New Roman" w:eastAsia="Times New Roman" w:hAnsi="Times New Roman" w:cs="Times New Roman"/>
          <w:sz w:val="28"/>
          <w:szCs w:val="28"/>
        </w:rPr>
        <w:t xml:space="preserve"> на хора с увреждания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E6F">
        <w:rPr>
          <w:rFonts w:ascii="Times New Roman" w:eastAsia="Times New Roman" w:hAnsi="Times New Roman" w:cs="Times New Roman"/>
          <w:sz w:val="28"/>
          <w:szCs w:val="28"/>
        </w:rPr>
        <w:t>най-малко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E6F"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години</w:t>
      </w:r>
      <w:r w:rsidR="00AA5E6F">
        <w:rPr>
          <w:rFonts w:ascii="Times New Roman" w:eastAsia="Times New Roman" w:hAnsi="Times New Roman" w:cs="Times New Roman"/>
          <w:sz w:val="28"/>
          <w:szCs w:val="28"/>
        </w:rPr>
        <w:t xml:space="preserve"> преди датата на откриване на настоящата обществена поръчка</w:t>
      </w:r>
      <w:r>
        <w:rPr>
          <w:rFonts w:ascii="Times New Roman" w:eastAsia="Times New Roman" w:hAnsi="Times New Roman" w:cs="Times New Roman"/>
          <w:sz w:val="28"/>
          <w:szCs w:val="28"/>
        </w:rPr>
        <w:t>, комисията реши да не разглежда участника, като специализирано предприятие</w:t>
      </w:r>
      <w:r w:rsidR="00AA5E6F">
        <w:rPr>
          <w:rFonts w:ascii="Times New Roman" w:eastAsia="Times New Roman" w:hAnsi="Times New Roman" w:cs="Times New Roman"/>
          <w:sz w:val="28"/>
          <w:szCs w:val="28"/>
        </w:rPr>
        <w:t xml:space="preserve"> или кооперация на хора с увреждания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5E6F">
        <w:rPr>
          <w:rFonts w:ascii="Times New Roman" w:eastAsia="Times New Roman" w:hAnsi="Times New Roman" w:cs="Times New Roman"/>
          <w:sz w:val="28"/>
          <w:szCs w:val="28"/>
        </w:rPr>
        <w:t>Офертата на същия ще бъде разгледана само ако няма допуснати оферти на лица, за които поръчката е запазена.</w:t>
      </w:r>
    </w:p>
    <w:p w:rsidR="004B48B6" w:rsidRPr="004B48B6" w:rsidRDefault="004B48B6" w:rsidP="00973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8B6" w:rsidRPr="004968B3" w:rsidRDefault="00105BA2" w:rsidP="004968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</w:rPr>
        <w:t>ІІ</w:t>
      </w:r>
      <w:r w:rsidR="00550909" w:rsidRPr="00FF48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50909" w:rsidRPr="00FF4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41F" w:rsidRPr="005C236E">
        <w:rPr>
          <w:rFonts w:ascii="Times New Roman" w:eastAsia="Times New Roman" w:hAnsi="Times New Roman" w:cs="Times New Roman"/>
          <w:sz w:val="28"/>
          <w:szCs w:val="28"/>
        </w:rPr>
        <w:t>На основание чл. 81, ал. 2 от Правилника за прилагане на закона за обществените поръчки</w:t>
      </w:r>
      <w:r w:rsidR="00025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E72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025E72">
        <w:rPr>
          <w:rFonts w:ascii="Times New Roman" w:eastAsia="Times New Roman" w:hAnsi="Times New Roman" w:cs="Times New Roman"/>
          <w:sz w:val="28"/>
          <w:szCs w:val="28"/>
        </w:rPr>
        <w:t>ППЗОП</w:t>
      </w:r>
      <w:r w:rsidR="00025E7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B341F" w:rsidRPr="005C23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0F74" w:rsidRPr="005C236E">
        <w:rPr>
          <w:rFonts w:ascii="Times New Roman" w:eastAsia="Times New Roman" w:hAnsi="Times New Roman" w:cs="Times New Roman"/>
          <w:sz w:val="28"/>
          <w:szCs w:val="28"/>
        </w:rPr>
        <w:t xml:space="preserve">комисията пристъпи към разглеждане  на офертите за участие на </w:t>
      </w:r>
      <w:r w:rsidR="006B341F" w:rsidRPr="005C236E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750F74" w:rsidRPr="005C23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341F" w:rsidRPr="005C236E">
        <w:rPr>
          <w:rFonts w:ascii="Times New Roman" w:eastAsia="Times New Roman" w:hAnsi="Times New Roman" w:cs="Times New Roman"/>
          <w:sz w:val="28"/>
          <w:szCs w:val="28"/>
        </w:rPr>
        <w:t xml:space="preserve"> за които поръчката е запазена:</w:t>
      </w:r>
    </w:p>
    <w:p w:rsidR="00F0786A" w:rsidRPr="004968B3" w:rsidRDefault="004B48B6" w:rsidP="004968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„ПЕТРОВ 95 – ЮРИ НЕНЧЕВ“ ЕООД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е представил оферта с вх.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№ 14489/07.11.2017 г. в 11.39 ч. за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ва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обособена позиция. 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  <w:r w:rsidRPr="000E6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DD5" w:rsidRDefault="006B341F" w:rsidP="00B84D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34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„МАЛЬОВИЦА“ ЕООД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E001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14573/07.11.2017 г. в 15.01 ч. за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ва обособена позиция. 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</w:t>
      </w:r>
      <w:r w:rsidR="00092520">
        <w:rPr>
          <w:rFonts w:ascii="Times New Roman" w:eastAsia="Times New Roman" w:hAnsi="Times New Roman" w:cs="Times New Roman"/>
          <w:sz w:val="28"/>
          <w:szCs w:val="28"/>
        </w:rPr>
        <w:t xml:space="preserve"> следното:</w:t>
      </w:r>
    </w:p>
    <w:p w:rsidR="00773F00" w:rsidRDefault="00773F00" w:rsidP="00B84DD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086" w:rsidRPr="00294086" w:rsidRDefault="00C66CF4" w:rsidP="00BE6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CF4">
        <w:rPr>
          <w:rFonts w:ascii="Times New Roman" w:eastAsia="Times New Roman" w:hAnsi="Times New Roman" w:cs="Times New Roman"/>
          <w:sz w:val="28"/>
          <w:szCs w:val="28"/>
        </w:rPr>
        <w:t>Съгласно раздел „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Икономическо и финансово състояние</w:t>
      </w:r>
      <w:r w:rsidRPr="00C66CF4">
        <w:rPr>
          <w:rFonts w:ascii="Times New Roman" w:eastAsia="Times New Roman" w:hAnsi="Times New Roman" w:cs="Times New Roman"/>
          <w:sz w:val="28"/>
          <w:szCs w:val="28"/>
        </w:rPr>
        <w:t xml:space="preserve">“ от обява </w:t>
      </w:r>
      <w:r w:rsidRPr="00C66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изх.</w:t>
      </w:r>
      <w:r w:rsidRPr="00C66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</w:t>
      </w:r>
      <w:r w:rsidRPr="00C66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15069</w:t>
      </w:r>
      <w:r w:rsidRPr="00C66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66CF4">
        <w:rPr>
          <w:rFonts w:ascii="Times New Roman" w:eastAsia="Times New Roman" w:hAnsi="Times New Roman" w:cs="Times New Roman"/>
          <w:sz w:val="28"/>
          <w:szCs w:val="28"/>
        </w:rPr>
        <w:t>.09.2017 г.</w:t>
      </w:r>
      <w:r w:rsidR="002D3B1C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обществена</w:t>
      </w:r>
      <w:r w:rsidR="00F30E6B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D3B1C">
        <w:rPr>
          <w:rFonts w:ascii="Times New Roman" w:eastAsia="Times New Roman" w:hAnsi="Times New Roman" w:cs="Times New Roman"/>
          <w:sz w:val="28"/>
          <w:szCs w:val="28"/>
        </w:rPr>
        <w:t xml:space="preserve"> поръчка</w:t>
      </w:r>
      <w:r w:rsidRPr="00C66C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участниците следва да са реализирали минимален оборот в сферата, по</w:t>
      </w:r>
      <w:r w:rsidR="00F30E6B">
        <w:rPr>
          <w:rFonts w:ascii="Times New Roman" w:eastAsia="Times New Roman" w:hAnsi="Times New Roman" w:cs="Times New Roman"/>
          <w:sz w:val="28"/>
          <w:szCs w:val="28"/>
        </w:rPr>
        <w:t>падаща в обхвата на поръчката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съответната обособена позиция, изчислен на база годишните обороти през последните 3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приключили финансови години в зависимост от датата, на която кандидатът или участникът е създаден или е започнал дейността си, разпределен по обособен</w:t>
      </w:r>
      <w:r w:rsidR="00F30E6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</w:t>
      </w:r>
      <w:r w:rsidR="00F30E6B">
        <w:rPr>
          <w:rFonts w:ascii="Times New Roman" w:eastAsia="Times New Roman" w:hAnsi="Times New Roman" w:cs="Times New Roman"/>
          <w:sz w:val="28"/>
          <w:szCs w:val="28"/>
        </w:rPr>
        <w:t>и, като за обособена позиция</w:t>
      </w:r>
      <w:r w:rsidR="0015324F">
        <w:rPr>
          <w:rFonts w:ascii="Times New Roman" w:eastAsia="Times New Roman" w:hAnsi="Times New Roman" w:cs="Times New Roman"/>
          <w:sz w:val="28"/>
          <w:szCs w:val="28"/>
        </w:rPr>
        <w:t xml:space="preserve"> № 1 „Доста</w:t>
      </w:r>
      <w:r w:rsidR="009663B0">
        <w:rPr>
          <w:rFonts w:ascii="Times New Roman" w:eastAsia="Times New Roman" w:hAnsi="Times New Roman" w:cs="Times New Roman"/>
          <w:sz w:val="28"/>
          <w:szCs w:val="28"/>
        </w:rPr>
        <w:t xml:space="preserve">вка на чаршафи и спално бельо“ </w:t>
      </w:r>
      <w:r w:rsidR="00F30E6B">
        <w:rPr>
          <w:rFonts w:ascii="Times New Roman" w:eastAsia="Times New Roman" w:hAnsi="Times New Roman" w:cs="Times New Roman"/>
          <w:sz w:val="28"/>
          <w:szCs w:val="28"/>
        </w:rPr>
        <w:t xml:space="preserve">изискването е за реализиран минимален оборот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 на 110 000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сто и десет хиляди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лева бе</w:t>
      </w:r>
      <w:r w:rsidR="00891386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ДДС.</w:t>
      </w:r>
      <w:r w:rsidRPr="00C66CF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294086" w:rsidRPr="00294086" w:rsidRDefault="00294086" w:rsidP="00BE6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В представената от участника Декларация № 7 за съответствие с критериите за подбор за участие във възлагането на обществена поръчка с предмет: </w:t>
      </w:r>
      <w:r w:rsidRPr="00294086">
        <w:rPr>
          <w:rFonts w:ascii="Times New Roman" w:eastAsia="Times New Roman" w:hAnsi="Times New Roman" w:cs="Times New Roman"/>
          <w:sz w:val="28"/>
          <w:szCs w:val="28"/>
        </w:rPr>
        <w:t>„Доставка на чаршафи и спално бельо“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а обособена позиция, </w:t>
      </w:r>
      <w:r w:rsidRPr="00E1630E">
        <w:rPr>
          <w:rFonts w:ascii="Times New Roman" w:eastAsia="Times New Roman" w:hAnsi="Times New Roman" w:cs="Times New Roman"/>
          <w:sz w:val="28"/>
          <w:szCs w:val="28"/>
        </w:rPr>
        <w:t>е посоч</w:t>
      </w:r>
      <w:r w:rsidR="004535B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4535BD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следното:</w:t>
      </w:r>
    </w:p>
    <w:p w:rsidR="00F96049" w:rsidRDefault="00554E1C" w:rsidP="00554E1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2014 г., оборот – 23 500 лева без ДДС.</w:t>
      </w:r>
    </w:p>
    <w:p w:rsidR="00554E1C" w:rsidRPr="00554E1C" w:rsidRDefault="00554E1C" w:rsidP="00554E1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54E1C">
        <w:rPr>
          <w:rFonts w:ascii="Times New Roman" w:eastAsia="Times New Roman" w:hAnsi="Times New Roman" w:cs="Times New Roman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4E1C">
        <w:rPr>
          <w:rFonts w:ascii="Times New Roman" w:eastAsia="Times New Roman" w:hAnsi="Times New Roman" w:cs="Times New Roman"/>
          <w:sz w:val="28"/>
          <w:szCs w:val="28"/>
        </w:rPr>
        <w:t xml:space="preserve"> г., оборот – </w:t>
      </w:r>
      <w:r w:rsidR="00354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43 240</w:t>
      </w:r>
      <w:r w:rsidRPr="00554E1C">
        <w:rPr>
          <w:rFonts w:ascii="Times New Roman" w:eastAsia="Times New Roman" w:hAnsi="Times New Roman" w:cs="Times New Roman"/>
          <w:sz w:val="28"/>
          <w:szCs w:val="28"/>
        </w:rPr>
        <w:t xml:space="preserve"> лева без ДДС.</w:t>
      </w:r>
    </w:p>
    <w:p w:rsidR="00554E1C" w:rsidRPr="00554E1C" w:rsidRDefault="00554E1C" w:rsidP="00554E1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54E1C">
        <w:rPr>
          <w:rFonts w:ascii="Times New Roman" w:eastAsia="Times New Roman" w:hAnsi="Times New Roman" w:cs="Times New Roman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4E1C">
        <w:rPr>
          <w:rFonts w:ascii="Times New Roman" w:eastAsia="Times New Roman" w:hAnsi="Times New Roman" w:cs="Times New Roman"/>
          <w:sz w:val="28"/>
          <w:szCs w:val="28"/>
        </w:rPr>
        <w:t xml:space="preserve"> г., оборот – </w:t>
      </w:r>
      <w:r w:rsidR="00354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44 820 </w:t>
      </w:r>
      <w:r w:rsidRPr="00554E1C">
        <w:rPr>
          <w:rFonts w:ascii="Times New Roman" w:eastAsia="Times New Roman" w:hAnsi="Times New Roman" w:cs="Times New Roman"/>
          <w:sz w:val="28"/>
          <w:szCs w:val="28"/>
        </w:rPr>
        <w:t>лева без ДДС.</w:t>
      </w:r>
    </w:p>
    <w:p w:rsidR="000D519B" w:rsidRPr="00C8348D" w:rsidRDefault="00B6732F" w:rsidP="00C83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2F">
        <w:rPr>
          <w:rFonts w:ascii="Times New Roman" w:eastAsia="Times New Roman" w:hAnsi="Times New Roman" w:cs="Times New Roman"/>
          <w:sz w:val="28"/>
          <w:szCs w:val="28"/>
        </w:rPr>
        <w:t>При извършена</w:t>
      </w:r>
      <w:r w:rsidR="007260EE" w:rsidRPr="00B67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32F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C66CF4" w:rsidRPr="00B67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3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66CF4" w:rsidRPr="00B6732F">
        <w:rPr>
          <w:rFonts w:ascii="Times New Roman" w:eastAsia="Times New Roman" w:hAnsi="Times New Roman" w:cs="Times New Roman"/>
          <w:sz w:val="28"/>
          <w:szCs w:val="28"/>
        </w:rPr>
        <w:t xml:space="preserve"> търговския регистър</w:t>
      </w:r>
      <w:r w:rsidRPr="00B6732F">
        <w:rPr>
          <w:rFonts w:ascii="Times New Roman" w:eastAsia="Times New Roman" w:hAnsi="Times New Roman" w:cs="Times New Roman"/>
          <w:sz w:val="28"/>
          <w:szCs w:val="28"/>
        </w:rPr>
        <w:t xml:space="preserve"> на публикувания</w:t>
      </w:r>
      <w:r w:rsidR="00C66CF4" w:rsidRPr="00B67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656" w:rsidRPr="00B6732F">
        <w:rPr>
          <w:rFonts w:ascii="Times New Roman" w:eastAsia="Times New Roman" w:hAnsi="Times New Roman" w:cs="Times New Roman"/>
          <w:i/>
          <w:sz w:val="28"/>
          <w:szCs w:val="28"/>
        </w:rPr>
        <w:t>„</w:t>
      </w:r>
      <w:r w:rsidR="00C66CF4" w:rsidRPr="00B6732F">
        <w:rPr>
          <w:rFonts w:ascii="Times New Roman" w:eastAsia="Times New Roman" w:hAnsi="Times New Roman" w:cs="Times New Roman"/>
          <w:i/>
          <w:sz w:val="28"/>
          <w:szCs w:val="28"/>
        </w:rPr>
        <w:t>Отчет за приходите и разходите</w:t>
      </w:r>
      <w:r w:rsidR="00C86656" w:rsidRPr="00B6732F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="00C66CF4" w:rsidRPr="00B6732F">
        <w:rPr>
          <w:rFonts w:ascii="Times New Roman" w:eastAsia="Times New Roman" w:hAnsi="Times New Roman" w:cs="Times New Roman"/>
          <w:sz w:val="28"/>
          <w:szCs w:val="28"/>
        </w:rPr>
        <w:t xml:space="preserve"> за 2014 г. на участника „МАЛЬОВИЦА“ ЕООД, комисията установи, че дружеството е реализирало </w:t>
      </w:r>
      <w:r w:rsidR="007773BF" w:rsidRPr="00B6732F">
        <w:rPr>
          <w:rFonts w:ascii="Times New Roman" w:eastAsia="Times New Roman" w:hAnsi="Times New Roman" w:cs="Times New Roman"/>
          <w:sz w:val="28"/>
          <w:szCs w:val="28"/>
        </w:rPr>
        <w:t>оборот</w:t>
      </w:r>
      <w:r w:rsidR="00C66CF4" w:rsidRPr="00B6732F">
        <w:rPr>
          <w:rFonts w:ascii="Times New Roman" w:eastAsia="Times New Roman" w:hAnsi="Times New Roman" w:cs="Times New Roman"/>
          <w:sz w:val="28"/>
          <w:szCs w:val="28"/>
        </w:rPr>
        <w:t xml:space="preserve"> в размер на 36 000 лева от</w:t>
      </w:r>
      <w:r w:rsidR="00F625B7" w:rsidRPr="00B6732F">
        <w:rPr>
          <w:rFonts w:ascii="Times New Roman" w:eastAsia="Times New Roman" w:hAnsi="Times New Roman" w:cs="Times New Roman"/>
          <w:sz w:val="28"/>
          <w:szCs w:val="28"/>
        </w:rPr>
        <w:t xml:space="preserve"> дейност</w:t>
      </w:r>
      <w:r w:rsidR="005C3CD4" w:rsidRPr="00B6732F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C66CF4" w:rsidRPr="00B67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614" w:rsidRPr="00B67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CF4" w:rsidRPr="00B6732F">
        <w:rPr>
          <w:rFonts w:ascii="Times New Roman" w:eastAsia="Times New Roman" w:hAnsi="Times New Roman" w:cs="Times New Roman"/>
          <w:b/>
          <w:i/>
          <w:sz w:val="28"/>
          <w:szCs w:val="28"/>
        </w:rPr>
        <w:t>„Преработваща промишленост“.</w:t>
      </w:r>
      <w:r w:rsidR="00C66CF4" w:rsidRPr="00B67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D95" w:rsidRPr="00C8348D" w:rsidRDefault="00BE6B06" w:rsidP="00C83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32F">
        <w:rPr>
          <w:rFonts w:ascii="Times New Roman" w:eastAsia="Times New Roman" w:hAnsi="Times New Roman" w:cs="Times New Roman"/>
          <w:sz w:val="28"/>
          <w:szCs w:val="28"/>
        </w:rPr>
        <w:t xml:space="preserve">При извършена проверка в търговския регистър на публикувания </w:t>
      </w:r>
      <w:r w:rsidRPr="00B6732F">
        <w:rPr>
          <w:rFonts w:ascii="Times New Roman" w:eastAsia="Times New Roman" w:hAnsi="Times New Roman" w:cs="Times New Roman"/>
          <w:i/>
          <w:sz w:val="28"/>
          <w:szCs w:val="28"/>
        </w:rPr>
        <w:t>„Отчет за приходите и разходите“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2015</w:t>
      </w:r>
      <w:r w:rsidRPr="00B6732F">
        <w:rPr>
          <w:rFonts w:ascii="Times New Roman" w:eastAsia="Times New Roman" w:hAnsi="Times New Roman" w:cs="Times New Roman"/>
          <w:sz w:val="28"/>
          <w:szCs w:val="28"/>
        </w:rPr>
        <w:t xml:space="preserve"> г. на участника „МАЛЬОВИЦА“ ЕООД, комисията установи, че дружеството 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декларирало нетни приходи от продажби по икономически дейности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VI) </w:t>
      </w:r>
      <w:r w:rsidRPr="00B6732F">
        <w:rPr>
          <w:rFonts w:ascii="Times New Roman" w:eastAsia="Times New Roman" w:hAnsi="Times New Roman" w:cs="Times New Roman"/>
          <w:sz w:val="28"/>
          <w:szCs w:val="28"/>
        </w:rPr>
        <w:t>в размер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E1C">
        <w:rPr>
          <w:rFonts w:ascii="Times New Roman" w:eastAsia="Times New Roman" w:hAnsi="Times New Roman" w:cs="Times New Roman"/>
          <w:sz w:val="28"/>
          <w:szCs w:val="28"/>
        </w:rPr>
        <w:t xml:space="preserve">54 000 </w:t>
      </w:r>
      <w:r w:rsidR="00554E1C" w:rsidRPr="00554E1C">
        <w:rPr>
          <w:rFonts w:ascii="Times New Roman" w:eastAsia="Times New Roman" w:hAnsi="Times New Roman" w:cs="Times New Roman"/>
          <w:sz w:val="28"/>
          <w:szCs w:val="28"/>
        </w:rPr>
        <w:t xml:space="preserve">лева от </w:t>
      </w:r>
      <w:r w:rsidR="00A765AE">
        <w:rPr>
          <w:rFonts w:ascii="Times New Roman" w:eastAsia="Times New Roman" w:hAnsi="Times New Roman" w:cs="Times New Roman"/>
          <w:sz w:val="28"/>
          <w:szCs w:val="28"/>
        </w:rPr>
        <w:t>дейност</w:t>
      </w:r>
      <w:r w:rsidR="00A804FF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A76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E1C" w:rsidRPr="008B089F">
        <w:rPr>
          <w:rFonts w:ascii="Times New Roman" w:eastAsia="Times New Roman" w:hAnsi="Times New Roman" w:cs="Times New Roman"/>
          <w:b/>
          <w:i/>
          <w:sz w:val="28"/>
          <w:szCs w:val="28"/>
        </w:rPr>
        <w:t>„Производство на облекло“.</w:t>
      </w:r>
      <w:r w:rsidR="00555C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54A03" w:rsidRPr="00C54A03">
        <w:rPr>
          <w:rFonts w:ascii="Times New Roman" w:eastAsia="Times New Roman" w:hAnsi="Times New Roman" w:cs="Times New Roman"/>
          <w:sz w:val="28"/>
          <w:szCs w:val="28"/>
        </w:rPr>
        <w:t>Предвид, че дружеството не е декларирало други приходи от продажби, комисията не приема</w:t>
      </w:r>
      <w:r w:rsidR="00C54A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C54A03" w:rsidRPr="00C54A03">
        <w:rPr>
          <w:rFonts w:ascii="Times New Roman" w:eastAsia="Times New Roman" w:hAnsi="Times New Roman" w:cs="Times New Roman"/>
          <w:sz w:val="28"/>
          <w:szCs w:val="28"/>
        </w:rPr>
        <w:t>че реализираният от дружеството оборот за 2015 г. от производство на дрехи попада в сферата на настоящата обществена поръчка</w:t>
      </w:r>
      <w:r w:rsidR="00C54A03">
        <w:rPr>
          <w:rFonts w:ascii="Times New Roman" w:eastAsia="Times New Roman" w:hAnsi="Times New Roman" w:cs="Times New Roman"/>
          <w:sz w:val="28"/>
          <w:szCs w:val="28"/>
        </w:rPr>
        <w:t>, а именно „Доставка на чаршафи и спално бельо“.</w:t>
      </w:r>
    </w:p>
    <w:p w:rsidR="00935CC1" w:rsidRDefault="00554E1C" w:rsidP="00BE6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1386">
        <w:rPr>
          <w:rFonts w:ascii="Times New Roman" w:eastAsia="Times New Roman" w:hAnsi="Times New Roman" w:cs="Times New Roman"/>
          <w:i/>
          <w:sz w:val="28"/>
          <w:szCs w:val="28"/>
        </w:rPr>
        <w:t xml:space="preserve">Във връзка с гореизложеното, </w:t>
      </w:r>
      <w:r w:rsidR="00C8348D">
        <w:rPr>
          <w:rFonts w:ascii="Times New Roman" w:eastAsia="Times New Roman" w:hAnsi="Times New Roman" w:cs="Times New Roman"/>
          <w:i/>
          <w:sz w:val="28"/>
          <w:szCs w:val="28"/>
        </w:rPr>
        <w:t xml:space="preserve">с реализирания за 2014  и 2016 г. оборот в размер на 68 320,00 </w:t>
      </w:r>
      <w:r w:rsidR="00C8348D" w:rsidRPr="0089138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</w:t>
      </w:r>
      <w:r w:rsidR="00C8348D">
        <w:rPr>
          <w:rFonts w:ascii="Times New Roman" w:eastAsia="Times New Roman" w:hAnsi="Times New Roman" w:cs="Times New Roman"/>
          <w:i/>
          <w:sz w:val="28"/>
          <w:szCs w:val="28"/>
        </w:rPr>
        <w:t>шестдесет и осем</w:t>
      </w:r>
      <w:r w:rsidR="00C8348D" w:rsidRPr="00891386">
        <w:rPr>
          <w:rFonts w:ascii="Times New Roman" w:eastAsia="Times New Roman" w:hAnsi="Times New Roman" w:cs="Times New Roman"/>
          <w:i/>
          <w:sz w:val="28"/>
          <w:szCs w:val="28"/>
        </w:rPr>
        <w:t xml:space="preserve"> хиляди</w:t>
      </w:r>
      <w:r w:rsidR="00C8348D">
        <w:rPr>
          <w:rFonts w:ascii="Times New Roman" w:eastAsia="Times New Roman" w:hAnsi="Times New Roman" w:cs="Times New Roman"/>
          <w:i/>
          <w:sz w:val="28"/>
          <w:szCs w:val="28"/>
        </w:rPr>
        <w:t xml:space="preserve"> триста и двадесет</w:t>
      </w:r>
      <w:r w:rsidR="00C8348D" w:rsidRPr="0089138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</w:t>
      </w:r>
      <w:r w:rsidR="00C8348D" w:rsidRPr="008913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8348D">
        <w:rPr>
          <w:rFonts w:ascii="Times New Roman" w:eastAsia="Times New Roman" w:hAnsi="Times New Roman" w:cs="Times New Roman"/>
          <w:i/>
          <w:sz w:val="28"/>
          <w:szCs w:val="28"/>
        </w:rPr>
        <w:t xml:space="preserve">лв. без ДДС, участникът не доказва съответствие с поставеното от възложителя изискване за минимален оборот в сферата, попадаща в обхвата на поръчката в размер на 110 000,00 </w:t>
      </w:r>
      <w:r w:rsidR="00C8348D" w:rsidRPr="0089138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</w:t>
      </w:r>
      <w:r w:rsidR="00C8348D" w:rsidRPr="00891386">
        <w:rPr>
          <w:rFonts w:ascii="Times New Roman" w:eastAsia="Times New Roman" w:hAnsi="Times New Roman" w:cs="Times New Roman"/>
          <w:i/>
          <w:sz w:val="28"/>
          <w:szCs w:val="28"/>
        </w:rPr>
        <w:t>сто и десет хиляди</w:t>
      </w:r>
      <w:r w:rsidR="00C8348D" w:rsidRPr="0089138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</w:t>
      </w:r>
      <w:r w:rsidR="00C8348D" w:rsidRPr="008913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8348D">
        <w:rPr>
          <w:rFonts w:ascii="Times New Roman" w:eastAsia="Times New Roman" w:hAnsi="Times New Roman" w:cs="Times New Roman"/>
          <w:i/>
          <w:sz w:val="28"/>
          <w:szCs w:val="28"/>
        </w:rPr>
        <w:t xml:space="preserve">лв. без ДДС. </w:t>
      </w:r>
    </w:p>
    <w:p w:rsidR="00935CC1" w:rsidRDefault="00303A06" w:rsidP="00BE609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Предвид това</w:t>
      </w:r>
      <w:r w:rsidR="00EF37CE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, че участникът </w:t>
      </w:r>
      <w:r w:rsidR="00645322" w:rsidRPr="00645322">
        <w:rPr>
          <w:rFonts w:ascii="Times New Roman" w:eastAsia="Times New Roman" w:hAnsi="Times New Roman" w:cs="Times New Roman"/>
          <w:b/>
          <w:i/>
          <w:sz w:val="28"/>
          <w:szCs w:val="28"/>
        </w:rPr>
        <w:t>„МАЛЬОВИЦА“ ЕООД</w:t>
      </w:r>
      <w:r w:rsidR="00645322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EF37CE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не е </w:t>
      </w:r>
      <w:r w:rsidR="00EF37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реализирал оборот в размер на </w:t>
      </w:r>
      <w:r w:rsidR="00EF37CE" w:rsidRPr="00EF37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110 000 (сто и десет хиляди) лева без ДДС</w:t>
      </w:r>
      <w:r w:rsidR="00F94D95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, който да е в </w:t>
      </w:r>
      <w:r w:rsidR="00F94D95" w:rsidRPr="00F94D95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сферата, поп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адаща в обхвата на поръчката </w:t>
      </w:r>
      <w:r w:rsidR="00F94D95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за </w:t>
      </w:r>
      <w:r w:rsidR="00F94D9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I</w:t>
      </w:r>
      <w:r w:rsidR="00F94D95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– ва </w:t>
      </w:r>
      <w:r w:rsidR="00F94D95" w:rsidRPr="00F94D95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обособена позиция</w:t>
      </w:r>
      <w:r w:rsidR="00EF37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</w:t>
      </w:r>
      <w:r w:rsidR="00EF37CE" w:rsidRPr="00EF37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EF37CE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комисията приема, че офертата на същия не отговаря на предварително обявените условия на поръчката и на основание чл. 107, т. </w:t>
      </w:r>
      <w:r w:rsidR="00EF37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</w:t>
      </w:r>
      <w:r w:rsidR="00EF37CE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от ЗОП предлага участникът да бъде отстранен от по-нататъшно участие в обществената поръчка за </w:t>
      </w:r>
      <w:r w:rsidR="00EF37CE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I</w:t>
      </w:r>
      <w:r w:rsidR="00EF37CE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</w:t>
      </w:r>
      <w:r w:rsidR="00EF37C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в</w:t>
      </w:r>
      <w:r w:rsidR="00EF37CE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 обособена позиция.</w:t>
      </w:r>
    </w:p>
    <w:p w:rsidR="00BE6098" w:rsidRPr="00BE6098" w:rsidRDefault="00BE6098" w:rsidP="00BE609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6B341F" w:rsidRPr="00FF48EF" w:rsidRDefault="006B341F" w:rsidP="006B341F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0E51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</w:rPr>
        <w:t>Комисията пристъпи към разглеждане на техническото предложение за изпълнение на поръчката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807304">
        <w:rPr>
          <w:rFonts w:ascii="Times New Roman" w:eastAsia="Times New Roman" w:hAnsi="Times New Roman" w:cs="Times New Roman"/>
          <w:b/>
          <w:sz w:val="28"/>
          <w:szCs w:val="28"/>
        </w:rPr>
        <w:t>на участникът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„ПЕТРОВ 95 – ЮРИ НЕНЧЕВ“ ЕООД</w:t>
      </w:r>
      <w:r w:rsidRPr="00FF48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за I-ва обособена позиция, като констатира следното:</w:t>
      </w:r>
    </w:p>
    <w:p w:rsidR="00661F52" w:rsidRPr="00BE6098" w:rsidRDefault="006B341F" w:rsidP="00BE6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арактеристиките на чаршафите и спалното бельо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посочени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Техническата спецификация </w:t>
      </w:r>
      <w:r w:rsidR="00735D1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- </w:t>
      </w:r>
      <w:r w:rsidR="00735D1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Приложение № 1 към обявата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обособена позиция 1 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както следва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735D10" w:rsidRPr="00BE6098" w:rsidRDefault="006B341F" w:rsidP="00BE6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„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</w:rPr>
        <w:t>ртикулите трябва да бъдат от 100% памучен ранфорс – 57 нишки/см2, специфична площна маса: 100-120 гр./м2, свиваемост при 60 градуса –до 5%,  устойчивост на обагряне при пране – 4-5 бала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“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11125" w:rsidRDefault="004B36EC" w:rsidP="00BE6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B3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41F" w:rsidRPr="00FF48EF">
        <w:rPr>
          <w:rFonts w:ascii="Times New Roman" w:eastAsia="Times New Roman" w:hAnsi="Times New Roman" w:cs="Times New Roman"/>
          <w:sz w:val="28"/>
          <w:szCs w:val="28"/>
        </w:rPr>
        <w:t xml:space="preserve">представеното от участника техническо предложение за изпълнение на поръчката за </w:t>
      </w:r>
      <w:r w:rsidR="006B341F"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B341F" w:rsidRPr="00FF48EF">
        <w:rPr>
          <w:rFonts w:ascii="Times New Roman" w:eastAsia="Times New Roman" w:hAnsi="Times New Roman" w:cs="Times New Roman"/>
          <w:sz w:val="28"/>
          <w:szCs w:val="28"/>
        </w:rPr>
        <w:t>-ва</w:t>
      </w:r>
      <w:r w:rsidR="006B341F"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позиция, </w:t>
      </w:r>
      <w:r w:rsidR="006B341F">
        <w:rPr>
          <w:rFonts w:ascii="Times New Roman" w:eastAsia="Times New Roman" w:hAnsi="Times New Roman" w:cs="Times New Roman"/>
          <w:sz w:val="28"/>
          <w:szCs w:val="28"/>
        </w:rPr>
        <w:t>същият е посочил единствено количес</w:t>
      </w:r>
      <w:r>
        <w:rPr>
          <w:rFonts w:ascii="Times New Roman" w:eastAsia="Times New Roman" w:hAnsi="Times New Roman" w:cs="Times New Roman"/>
          <w:sz w:val="28"/>
          <w:szCs w:val="28"/>
        </w:rPr>
        <w:t>твен състав, широчина и дължина</w:t>
      </w:r>
      <w:r w:rsidR="007D566D">
        <w:rPr>
          <w:rFonts w:ascii="Times New Roman" w:eastAsia="Times New Roman" w:hAnsi="Times New Roman" w:cs="Times New Roman"/>
          <w:sz w:val="28"/>
          <w:szCs w:val="28"/>
        </w:rPr>
        <w:t>, цвят и за позиции 6, 7, 8 и 9 -свиваемост,</w:t>
      </w:r>
      <w:r w:rsidR="006B341F">
        <w:rPr>
          <w:rFonts w:ascii="Times New Roman" w:eastAsia="Times New Roman" w:hAnsi="Times New Roman" w:cs="Times New Roman"/>
          <w:sz w:val="28"/>
          <w:szCs w:val="28"/>
        </w:rPr>
        <w:t xml:space="preserve"> без да е посочено: маса за единица площ, брой нишки на единица дължина, изменение на размерите при пране и сушене</w:t>
      </w:r>
      <w:r w:rsidR="00C63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A85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C63A85">
        <w:rPr>
          <w:rFonts w:ascii="Times New Roman" w:eastAsia="Times New Roman" w:hAnsi="Times New Roman" w:cs="Times New Roman"/>
          <w:sz w:val="28"/>
          <w:szCs w:val="28"/>
        </w:rPr>
        <w:t>посочена е свиваемост само за 6, 7, 8 и 9 позиция</w:t>
      </w:r>
      <w:r w:rsidR="00C63A8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B341F">
        <w:rPr>
          <w:rFonts w:ascii="Times New Roman" w:eastAsia="Times New Roman" w:hAnsi="Times New Roman" w:cs="Times New Roman"/>
          <w:sz w:val="28"/>
          <w:szCs w:val="28"/>
        </w:rPr>
        <w:t>, устойчивост на обагряване при пране.</w:t>
      </w:r>
    </w:p>
    <w:p w:rsidR="006B341F" w:rsidRPr="00BE6098" w:rsidRDefault="006B341F" w:rsidP="00BE6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В графа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D566D">
        <w:rPr>
          <w:rFonts w:ascii="Times New Roman" w:eastAsia="Times New Roman" w:hAnsi="Times New Roman" w:cs="Times New Roman"/>
          <w:sz w:val="28"/>
          <w:szCs w:val="28"/>
        </w:rPr>
        <w:t xml:space="preserve">образеца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Образец № 2.1 към обявата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, е </w:t>
      </w:r>
      <w:r w:rsidR="007D566D">
        <w:rPr>
          <w:rFonts w:ascii="Times New Roman" w:eastAsia="Times New Roman" w:hAnsi="Times New Roman" w:cs="Times New Roman"/>
          <w:sz w:val="28"/>
          <w:szCs w:val="28"/>
        </w:rPr>
        <w:t>посочено, че графата съдържа: „Характеристики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предлаганите артикули, вкл. количествен състав, маса за единица площ, брой нишки на единица дължина, изменение на размерите при пране и сушене, устойчивост на обагряне при пране, широчина и дължина</w:t>
      </w:r>
      <w:r w:rsidR="007D566D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B1ED5">
        <w:rPr>
          <w:rFonts w:ascii="Times New Roman" w:eastAsia="Times New Roman" w:hAnsi="Times New Roman" w:cs="Times New Roman"/>
          <w:sz w:val="28"/>
          <w:szCs w:val="28"/>
        </w:rPr>
        <w:t xml:space="preserve">  В т. 2 от Раздел „Друга информация“ от обявата за обществената поръчка е посочено, че офертата задължително съдържа техническо предложение за изпълнение на поръчката, съдържащо пълно и детайлно описание на реда и начина за изпълнение на поръчката, съобразно обявата и техническата спецификация на възложителя</w:t>
      </w:r>
      <w:r w:rsidR="00A92798">
        <w:rPr>
          <w:rFonts w:ascii="Times New Roman" w:eastAsia="Times New Roman" w:hAnsi="Times New Roman" w:cs="Times New Roman"/>
          <w:sz w:val="28"/>
          <w:szCs w:val="28"/>
        </w:rPr>
        <w:t>. От така представеното техническо предложение за изпълнение на поръчката от участника „Петров 95 – Юри Ненчев“, комисията не може да установи, дали предлаганите от него чаршафи и спално бельо отговарят на изискванията на възложителя,</w:t>
      </w:r>
      <w:r w:rsidR="00122D11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A92798">
        <w:rPr>
          <w:rFonts w:ascii="Times New Roman" w:eastAsia="Times New Roman" w:hAnsi="Times New Roman" w:cs="Times New Roman"/>
          <w:sz w:val="28"/>
          <w:szCs w:val="28"/>
        </w:rPr>
        <w:t xml:space="preserve">ожени в техническата спецификация на поръчкатаза </w:t>
      </w:r>
      <w:r w:rsidR="00A92798">
        <w:rPr>
          <w:rFonts w:ascii="Times New Roman" w:eastAsia="Times New Roman" w:hAnsi="Times New Roman" w:cs="Times New Roman"/>
          <w:sz w:val="28"/>
          <w:szCs w:val="28"/>
          <w:lang w:val="en-US"/>
        </w:rPr>
        <w:t>I-</w:t>
      </w:r>
      <w:r w:rsidR="00A92798">
        <w:rPr>
          <w:rFonts w:ascii="Times New Roman" w:eastAsia="Times New Roman" w:hAnsi="Times New Roman" w:cs="Times New Roman"/>
          <w:sz w:val="28"/>
          <w:szCs w:val="28"/>
        </w:rPr>
        <w:t>ва обособена позиция „Доставка на чаршафи и спално бельо“ .</w:t>
      </w:r>
    </w:p>
    <w:p w:rsidR="006B341F" w:rsidRDefault="00A92798" w:rsidP="006B341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Предвид това</w:t>
      </w:r>
      <w:r w:rsidR="006B341F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, че </w:t>
      </w:r>
      <w:r w:rsidR="006B341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в техническото си предложение </w:t>
      </w:r>
      <w:r w:rsidR="006B341F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участникът </w:t>
      </w:r>
      <w:r w:rsidR="00CF4CA4" w:rsidRPr="00CF4CA4">
        <w:rPr>
          <w:rFonts w:ascii="Times New Roman" w:eastAsia="Times New Roman" w:hAnsi="Times New Roman" w:cs="Times New Roman"/>
          <w:b/>
          <w:i/>
          <w:sz w:val="28"/>
          <w:szCs w:val="28"/>
        </w:rPr>
        <w:t>„Петров 95 – Юри Ненчев“</w:t>
      </w:r>
      <w:r w:rsidR="00CF4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41F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не е </w:t>
      </w:r>
      <w:r w:rsidR="006B341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посочил</w:t>
      </w:r>
      <w:r w:rsidR="006B341F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6B341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х</w:t>
      </w:r>
      <w:r w:rsidR="006B341F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арактеристиките </w:t>
      </w:r>
      <w:r w:rsidR="006B341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 предлаганите от него</w:t>
      </w:r>
      <w:r w:rsidR="006B341F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6B341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артикули</w:t>
      </w:r>
      <w:r w:rsidR="006B341F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, комисията приема, че офертата на същия 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</w:t>
      </w:r>
      <w:r w:rsidR="006B341F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I</w:t>
      </w:r>
      <w:r w:rsidR="006B341F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</w:t>
      </w:r>
      <w:r w:rsidR="006B341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в</w:t>
      </w:r>
      <w:r w:rsidR="006B341F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 обособена позиция.</w:t>
      </w:r>
    </w:p>
    <w:p w:rsidR="00926706" w:rsidRPr="00FF48EF" w:rsidRDefault="00926706" w:rsidP="006B341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2A26EC" w:rsidRPr="00BE6098" w:rsidRDefault="00926706" w:rsidP="00BE6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FF5208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Предвид, че няма допуснати оферти на лица, за които поръчката е запазена, на основание чл. 81, ал.2 от ПЗОП, комисията </w:t>
      </w:r>
      <w:r w:rsidR="00BC7016">
        <w:rPr>
          <w:rFonts w:ascii="Times New Roman" w:eastAsia="Times New Roman" w:hAnsi="Times New Roman" w:cs="Times New Roman"/>
          <w:b/>
          <w:sz w:val="28"/>
          <w:szCs w:val="28"/>
        </w:rPr>
        <w:t>пристъпи към разг</w:t>
      </w:r>
      <w:r w:rsidR="00FF5208">
        <w:rPr>
          <w:rFonts w:ascii="Times New Roman" w:eastAsia="Times New Roman" w:hAnsi="Times New Roman" w:cs="Times New Roman"/>
          <w:b/>
          <w:sz w:val="28"/>
          <w:szCs w:val="28"/>
        </w:rPr>
        <w:t>леждане на постъпилите оферти от</w:t>
      </w:r>
      <w:r w:rsidR="00BC7016">
        <w:rPr>
          <w:rFonts w:ascii="Times New Roman" w:eastAsia="Times New Roman" w:hAnsi="Times New Roman" w:cs="Times New Roman"/>
          <w:b/>
          <w:sz w:val="28"/>
          <w:szCs w:val="28"/>
        </w:rPr>
        <w:t xml:space="preserve"> останалите участни</w:t>
      </w:r>
      <w:r w:rsidR="002A26EC">
        <w:rPr>
          <w:rFonts w:ascii="Times New Roman" w:eastAsia="Times New Roman" w:hAnsi="Times New Roman" w:cs="Times New Roman"/>
          <w:b/>
          <w:sz w:val="28"/>
          <w:szCs w:val="28"/>
        </w:rPr>
        <w:t>ци</w:t>
      </w:r>
      <w:r w:rsidR="00BC70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F1B74" w:rsidRDefault="00BC7016" w:rsidP="004011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09118E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1A2FFB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3F2DF8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„АРТЕК</w:t>
      </w:r>
      <w:r w:rsidR="00E64183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07B8B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="00E64183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07B8B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92</w:t>
      </w:r>
      <w:r w:rsidR="003F2DF8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 ООД </w:t>
      </w:r>
      <w:r w:rsidR="001A2FFB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3F2DF8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№14484/207.11.2017 </w:t>
      </w:r>
      <w:r w:rsidR="00FF1B74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в </w:t>
      </w:r>
      <w:r w:rsidR="003F2DF8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11.23 ч</w:t>
      </w:r>
      <w:r w:rsidR="007D294C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. </w:t>
      </w:r>
      <w:r w:rsidR="001A2FFB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1A2FFB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а </w:t>
      </w:r>
      <w:r w:rsidR="00D3130C"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 </w:t>
      </w:r>
      <w:r w:rsidR="00D3130C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1A2FFB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ва</w:t>
      </w:r>
      <w:r w:rsidR="007D294C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и</w:t>
      </w:r>
      <w:r w:rsidR="001A2FFB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D3130C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II </w:t>
      </w:r>
      <w:r w:rsidR="001A2FFB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BE7A55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A2FFB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 </w:t>
      </w:r>
      <w:r w:rsidR="001A2FFB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обособен</w:t>
      </w:r>
      <w:r w:rsidR="00AE49D5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а</w:t>
      </w:r>
      <w:r w:rsidR="001A2FFB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позици</w:t>
      </w:r>
      <w:r w:rsidR="00AE49D5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я</w:t>
      </w:r>
      <w:r w:rsidR="0009118E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70078E" w:rsidRPr="00FF4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B74" w:rsidRPr="00FF48EF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</w:p>
    <w:p w:rsidR="00100A3F" w:rsidRPr="00FF48EF" w:rsidRDefault="00100A3F" w:rsidP="004011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086" w:rsidRPr="00FF48EF" w:rsidRDefault="00BC7016" w:rsidP="00BE60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09118E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Участникът </w:t>
      </w:r>
      <w:r w:rsidR="00CF0D7F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„БОШНАКОВ“ ЕООД</w:t>
      </w:r>
      <w:r w:rsidR="003F2DF8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9118E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3F2DF8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 14</w:t>
      </w:r>
      <w:r w:rsidR="003C5121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496</w:t>
      </w:r>
      <w:r w:rsidR="003F2DF8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/07.11.2017 г. в 11.</w:t>
      </w:r>
      <w:r w:rsidR="003C5121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55</w:t>
      </w:r>
      <w:r w:rsidR="003F2DF8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ч.</w:t>
      </w:r>
      <w:r w:rsidR="008C04B8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2429A0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з</w:t>
      </w:r>
      <w:r w:rsidR="007D294C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а </w:t>
      </w:r>
      <w:r w:rsidR="00D3130C"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 </w:t>
      </w:r>
      <w:r w:rsidR="00D3130C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="00D3130C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ва и </w:t>
      </w:r>
      <w:r w:rsidR="00D3130C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II - ра </w:t>
      </w:r>
      <w:r w:rsidR="007D294C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обособен</w:t>
      </w:r>
      <w:r w:rsidR="00C45024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7D294C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позици</w:t>
      </w:r>
      <w:r w:rsidR="00C45024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="007D294C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C97E08" w:rsidRPr="00FF48EF">
        <w:rPr>
          <w:rFonts w:ascii="Times New Roman" w:eastAsia="Times New Roman" w:hAnsi="Times New Roman" w:cs="Times New Roman"/>
          <w:sz w:val="28"/>
          <w:szCs w:val="28"/>
        </w:rPr>
        <w:t xml:space="preserve">При разглеждане на документите от офертата, за съответствие с изискванията към личното състояние и критериите за подбор, комисията констатира, </w:t>
      </w:r>
      <w:r w:rsidR="00567086" w:rsidRPr="00FF48EF">
        <w:rPr>
          <w:rFonts w:ascii="Times New Roman" w:eastAsia="Times New Roman" w:hAnsi="Times New Roman" w:cs="Times New Roman"/>
          <w:sz w:val="28"/>
          <w:szCs w:val="28"/>
        </w:rPr>
        <w:t>следното:</w:t>
      </w:r>
    </w:p>
    <w:p w:rsidR="00294086" w:rsidRPr="00FF48EF" w:rsidRDefault="00567086" w:rsidP="00BE60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В представената от участника Декларация № 7 за съответствие с критериите за подбор за участие във възлагането на обществена поръчка с предмет: „Закупуване и доставка на чаршафи, спално бельо, хавлиени кърпи и халати за баня за нуждите на ИА „Военни клубове и военно-почивно дело“ за 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– ва обособена позиция, е посочил</w:t>
      </w:r>
      <w:r w:rsidR="00086A8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46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A8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086A8B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086A8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086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доставк</w:t>
      </w:r>
      <w:r w:rsidR="00086A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на спално бельо, без да посочи тяхн</w:t>
      </w:r>
      <w:r w:rsidR="00086A8B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A8B">
        <w:rPr>
          <w:rFonts w:ascii="Times New Roman" w:eastAsia="Times New Roman" w:hAnsi="Times New Roman" w:cs="Times New Roman"/>
          <w:sz w:val="28"/>
          <w:szCs w:val="28"/>
        </w:rPr>
        <w:t>обем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086" w:rsidRPr="00FF48EF" w:rsidRDefault="00567086" w:rsidP="004011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Съгласно </w:t>
      </w:r>
      <w:r w:rsidR="00AF49EE" w:rsidRPr="00FF48EF">
        <w:rPr>
          <w:rFonts w:ascii="Times New Roman" w:eastAsia="Times New Roman" w:hAnsi="Times New Roman" w:cs="Times New Roman"/>
          <w:sz w:val="28"/>
          <w:szCs w:val="28"/>
        </w:rPr>
        <w:t xml:space="preserve"> точка 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1 „Технически и професионални възможности“ от обявата</w:t>
      </w:r>
      <w:r w:rsidR="00EC2266" w:rsidRPr="00FF48EF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обществена</w:t>
      </w:r>
      <w:r w:rsidR="00086A8B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EC2266" w:rsidRPr="00FF48EF">
        <w:rPr>
          <w:rFonts w:ascii="Times New Roman" w:eastAsia="Times New Roman" w:hAnsi="Times New Roman" w:cs="Times New Roman"/>
          <w:sz w:val="28"/>
          <w:szCs w:val="28"/>
        </w:rPr>
        <w:t xml:space="preserve"> поръчка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, за минимално изискване е посочено, участниците да са изпълнили дейности с предмет и обем, идентични или сходни с тези на поръчката, през последните 3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години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считано от датата на подаване на офертата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- доставка на долен чаршаф – 780 бр.</w:t>
      </w:r>
      <w:r w:rsidR="00AF49EE" w:rsidRPr="00FF48EF">
        <w:rPr>
          <w:rFonts w:ascii="Times New Roman" w:eastAsia="Times New Roman" w:hAnsi="Times New Roman" w:cs="Times New Roman"/>
          <w:sz w:val="28"/>
          <w:szCs w:val="28"/>
        </w:rPr>
        <w:t>, г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орен чаршаф/плик -</w:t>
      </w:r>
      <w:r w:rsidR="00C6741E" w:rsidRPr="00FF4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600 бр., </w:t>
      </w:r>
      <w:r w:rsidR="00AF49EE" w:rsidRPr="00FF48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пален комплект – 220 броя и калъфки за възглавници 1100 бр.</w:t>
      </w:r>
    </w:p>
    <w:p w:rsidR="00846FD7" w:rsidRPr="00BE6098" w:rsidRDefault="00567086" w:rsidP="00BE6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Видно от гореизложено, участникът не е представил информация за </w:t>
      </w:r>
      <w:r w:rsidR="0017720D">
        <w:rPr>
          <w:rFonts w:ascii="Times New Roman" w:eastAsia="Times New Roman" w:hAnsi="Times New Roman" w:cs="Times New Roman"/>
          <w:sz w:val="28"/>
          <w:szCs w:val="28"/>
        </w:rPr>
        <w:t>обем на извършените доставки, ид</w:t>
      </w:r>
      <w:r w:rsidR="004C45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720D">
        <w:rPr>
          <w:rFonts w:ascii="Times New Roman" w:eastAsia="Times New Roman" w:hAnsi="Times New Roman" w:cs="Times New Roman"/>
          <w:sz w:val="28"/>
          <w:szCs w:val="28"/>
        </w:rPr>
        <w:t xml:space="preserve">нтични или сходни с предмета на поръчката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през последните 3 (три) години (считано от датата на подаване на офертата)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6FD7" w:rsidRPr="00BE6098" w:rsidRDefault="00567086" w:rsidP="00BE609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Предвид факта, че участникът не е посочил </w:t>
      </w:r>
      <w:r w:rsidR="0017720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обема на извършените доставки –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1772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(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долен чаршаф, </w:t>
      </w:r>
      <w:r w:rsidR="00AF49EE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г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орен чаршаф/плик, </w:t>
      </w:r>
      <w:r w:rsidR="00AF49EE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с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пален комплект и калъфки за възглавници</w:t>
      </w:r>
      <w:r w:rsidR="001772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)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, комисията приема, че офертата на същия не отговаря на </w:t>
      </w:r>
      <w:r w:rsidR="0017720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поставените критерии за подбор </w:t>
      </w:r>
      <w:r w:rsidR="00C8132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и </w:t>
      </w:r>
      <w:r w:rsidR="0017720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на 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основание чл. 107, т. </w:t>
      </w:r>
      <w:r w:rsidR="0017720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</w:t>
      </w:r>
      <w:r w:rsidR="00BE646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от ЗОП предлага участникът да бъде отстранен от по-нататъшно участие в обществената поръчка за 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I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-ва обособена позиция.</w:t>
      </w:r>
    </w:p>
    <w:p w:rsidR="00312E9F" w:rsidRPr="00FF48EF" w:rsidRDefault="00567086" w:rsidP="00401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В представената от участника Декларация № 7 за съответствие с критериите за подбор за участие във възлагането на обществена поръчка с предмет: „Закупуване и доставка на чаршафи, спално бельо, хавлиени кърпи и халати за баня за нуждите на ИА „Военни клубове и военно-почивно дело“ за 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– ра обособена позиция, </w:t>
      </w:r>
      <w:r w:rsidR="00E1630E" w:rsidRPr="00E1630E">
        <w:rPr>
          <w:rFonts w:ascii="Times New Roman" w:eastAsia="Times New Roman" w:hAnsi="Times New Roman" w:cs="Times New Roman"/>
          <w:sz w:val="28"/>
          <w:szCs w:val="28"/>
        </w:rPr>
        <w:t xml:space="preserve">е посочил 3(три)  доставки на </w:t>
      </w:r>
      <w:r w:rsidR="004C45FF">
        <w:rPr>
          <w:rFonts w:ascii="Times New Roman" w:eastAsia="Times New Roman" w:hAnsi="Times New Roman" w:cs="Times New Roman"/>
          <w:sz w:val="28"/>
          <w:szCs w:val="28"/>
        </w:rPr>
        <w:t>хавлиени кърпи и халати</w:t>
      </w:r>
      <w:r w:rsidR="00E1630E">
        <w:rPr>
          <w:rFonts w:ascii="Times New Roman" w:eastAsia="Times New Roman" w:hAnsi="Times New Roman" w:cs="Times New Roman"/>
          <w:sz w:val="28"/>
          <w:szCs w:val="28"/>
        </w:rPr>
        <w:t>, без да посочи тяхния обем</w:t>
      </w:r>
      <w:r w:rsidR="00825E43" w:rsidRPr="00FF4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086" w:rsidRPr="00FF48EF" w:rsidRDefault="00277EDB" w:rsidP="00401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Съгласно </w:t>
      </w:r>
      <w:r w:rsidR="00AF49EE" w:rsidRPr="00FF48EF">
        <w:rPr>
          <w:rFonts w:ascii="Times New Roman" w:eastAsia="Times New Roman" w:hAnsi="Times New Roman" w:cs="Times New Roman"/>
          <w:sz w:val="28"/>
          <w:szCs w:val="28"/>
        </w:rPr>
        <w:t xml:space="preserve">точка </w:t>
      </w:r>
      <w:r w:rsidR="00567086" w:rsidRPr="00FF48EF">
        <w:rPr>
          <w:rFonts w:ascii="Times New Roman" w:eastAsia="Times New Roman" w:hAnsi="Times New Roman" w:cs="Times New Roman"/>
          <w:sz w:val="28"/>
          <w:szCs w:val="28"/>
        </w:rPr>
        <w:t>1 „Технически и професионални възможности“ от обявата</w:t>
      </w:r>
      <w:r w:rsidR="00732D1A" w:rsidRPr="00FF48EF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обществената поръчка</w:t>
      </w:r>
      <w:r w:rsidR="00567086" w:rsidRPr="00FF48EF">
        <w:rPr>
          <w:rFonts w:ascii="Times New Roman" w:eastAsia="Times New Roman" w:hAnsi="Times New Roman" w:cs="Times New Roman"/>
          <w:sz w:val="28"/>
          <w:szCs w:val="28"/>
        </w:rPr>
        <w:t xml:space="preserve">, за минимално изискване е посочено, участниците да са изпълнили дейности с предмет и обем, идентични или сходни с тези на поръчката, през последните 3 </w:t>
      </w:r>
      <w:r w:rsidR="00567086"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567086" w:rsidRPr="00FF48EF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567086"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567086" w:rsidRPr="00FF48EF">
        <w:rPr>
          <w:rFonts w:ascii="Times New Roman" w:eastAsia="Times New Roman" w:hAnsi="Times New Roman" w:cs="Times New Roman"/>
          <w:sz w:val="28"/>
          <w:szCs w:val="28"/>
        </w:rPr>
        <w:t xml:space="preserve"> години </w:t>
      </w:r>
      <w:r w:rsidR="00567086"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567086" w:rsidRPr="00FF48EF">
        <w:rPr>
          <w:rFonts w:ascii="Times New Roman" w:eastAsia="Times New Roman" w:hAnsi="Times New Roman" w:cs="Times New Roman"/>
          <w:sz w:val="28"/>
          <w:szCs w:val="28"/>
        </w:rPr>
        <w:t>считано от датата на подаване на офертата</w:t>
      </w:r>
      <w:r w:rsidR="00567086"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567086" w:rsidRPr="00FF48EF">
        <w:rPr>
          <w:rFonts w:ascii="Times New Roman" w:eastAsia="Times New Roman" w:hAnsi="Times New Roman" w:cs="Times New Roman"/>
          <w:sz w:val="28"/>
          <w:szCs w:val="28"/>
        </w:rPr>
        <w:t xml:space="preserve"> - доставка на </w:t>
      </w:r>
      <w:r w:rsidR="00AF49EE" w:rsidRPr="00FF48E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67086" w:rsidRPr="00FF48EF">
        <w:rPr>
          <w:rFonts w:ascii="Times New Roman" w:eastAsia="Times New Roman" w:hAnsi="Times New Roman" w:cs="Times New Roman"/>
          <w:sz w:val="28"/>
          <w:szCs w:val="28"/>
        </w:rPr>
        <w:t>авлиени кърпи – 3 000 броя и доставка на халати за баня 320 броя.</w:t>
      </w:r>
    </w:p>
    <w:p w:rsidR="00567086" w:rsidRPr="00FF48EF" w:rsidRDefault="00567086" w:rsidP="00401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Видно от гореизложено, участникът не е представил информация за брой доставени хавлиени кърпи и халати за баня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през последните 3 (три) години (считано от датата на подаване на офертата)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2D69" w:rsidRDefault="00CD2D69" w:rsidP="0040116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</w:p>
    <w:p w:rsidR="00A279A5" w:rsidRPr="00FF48EF" w:rsidRDefault="00567086" w:rsidP="0040116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Предвид факта, че участникът не е посочил </w:t>
      </w:r>
      <w:r w:rsidR="00BE646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обема на извършените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достав</w:t>
      </w:r>
      <w:r w:rsidR="00BE646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ки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BE646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(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хавлиени кърпи и халати за баня</w:t>
      </w:r>
      <w:r w:rsidR="00BE646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)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, комисията приема, че офертата на същия не отговаря на </w:t>
      </w:r>
      <w:r w:rsidR="00BE646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поставените критерии за подбор 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и на основание чл. 107, т. </w:t>
      </w:r>
      <w:r w:rsidR="00BE646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от ЗОП предлага участникът да бъде отстранен от по-нататъшно участие в обществената поръчка за 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II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-ра обособена позиция.</w:t>
      </w:r>
    </w:p>
    <w:p w:rsidR="00CF0D7F" w:rsidRPr="00FF48EF" w:rsidRDefault="00BC7016" w:rsidP="004011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CF0D7F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Участникът </w:t>
      </w:r>
      <w:r w:rsidR="00CF0D7F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„СВЕЖЕН“ ЕООД </w:t>
      </w:r>
      <w:r w:rsidR="00CF0D7F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F22A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</w:t>
      </w:r>
      <w:r w:rsidR="00CF0D7F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 144</w:t>
      </w:r>
      <w:r w:rsidR="003C5121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97</w:t>
      </w:r>
      <w:r w:rsidR="00CF0D7F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/07.11.2017 г. в 11.</w:t>
      </w:r>
      <w:r w:rsidR="003C5121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57</w:t>
      </w:r>
      <w:r w:rsidR="00CF0D7F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ч. за </w:t>
      </w:r>
      <w:r w:rsidR="00D3130C"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="00CF0D7F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ва обособена позиция. </w:t>
      </w:r>
      <w:r w:rsidR="00CF0D7F" w:rsidRPr="00FF48EF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</w:p>
    <w:p w:rsidR="0079150F" w:rsidRPr="00FF48EF" w:rsidRDefault="00BC7016" w:rsidP="0040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5F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79150F" w:rsidRPr="009D5D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Участникът </w:t>
      </w:r>
      <w:r w:rsidR="0079150F" w:rsidRPr="009D5D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„КАР СТРОЙ“ ЕООД</w:t>
      </w:r>
      <w:r w:rsidR="0079150F" w:rsidRPr="009D5D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представил оферта с вх. </w:t>
      </w:r>
      <w:r w:rsidR="00F22A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</w:t>
      </w:r>
      <w:r w:rsidR="0079150F" w:rsidRPr="009D5D5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 14</w:t>
      </w:r>
      <w:r w:rsidR="000A369E" w:rsidRPr="009D5D5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500</w:t>
      </w:r>
      <w:r w:rsidR="0079150F" w:rsidRPr="009D5D5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/07.11.2017 г. в 11.</w:t>
      </w:r>
      <w:r w:rsidR="000A369E" w:rsidRPr="009D5D5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58</w:t>
      </w:r>
      <w:r w:rsidR="0079150F" w:rsidRPr="009D5D5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ч. за </w:t>
      </w:r>
      <w:r w:rsidR="00D3130C" w:rsidRPr="009D5D5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="0079150F" w:rsidRPr="009D5D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ва и  </w:t>
      </w:r>
      <w:r w:rsidR="00D3130C" w:rsidRPr="009D5D5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="0079150F" w:rsidRPr="009D5D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ра обособена позиция. </w:t>
      </w:r>
      <w:r w:rsidR="0079150F" w:rsidRPr="009D5D5F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  <w:r w:rsidR="00031B0E" w:rsidRPr="00031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A13" w:rsidRPr="00FF48EF" w:rsidRDefault="00BC7016" w:rsidP="004011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79150F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Участникът </w:t>
      </w:r>
      <w:r w:rsidR="00974A00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„ПЕРУН ККБ“ ЕООД</w:t>
      </w:r>
      <w:r w:rsidR="0079150F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представил оферта с вх. </w:t>
      </w:r>
      <w:r w:rsidR="0079150F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 14</w:t>
      </w:r>
      <w:r w:rsidR="00133AD7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502</w:t>
      </w:r>
      <w:r w:rsidR="0079150F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/07.11.2017 г. в 1</w:t>
      </w:r>
      <w:r w:rsidR="00133AD7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2</w:t>
      </w:r>
      <w:r w:rsidR="0079150F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133AD7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00</w:t>
      </w:r>
      <w:r w:rsidR="0079150F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ч. за </w:t>
      </w:r>
      <w:r w:rsidR="00D3130C"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="0079150F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ва и  </w:t>
      </w:r>
      <w:r w:rsidR="00D3130C"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="0079150F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ра обособена позиция. </w:t>
      </w:r>
      <w:r w:rsidR="0079150F" w:rsidRPr="00FF48EF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 от офертата, за съответствие с изискванията към личното състояние и критериите за подбор</w:t>
      </w:r>
      <w:r w:rsidR="00AF49EE" w:rsidRPr="00FF48E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3130C"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="00AF49EE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ва обособена позиция</w:t>
      </w:r>
      <w:r w:rsidR="0079150F" w:rsidRPr="00FF48EF">
        <w:rPr>
          <w:rFonts w:ascii="Times New Roman" w:eastAsia="Times New Roman" w:hAnsi="Times New Roman" w:cs="Times New Roman"/>
          <w:sz w:val="28"/>
          <w:szCs w:val="28"/>
        </w:rPr>
        <w:t>, комисията констатира, че участникът е представил всички изискуеми документи и същите отговарят на условията на Възложителя.</w:t>
      </w:r>
      <w:r w:rsidR="00484A13" w:rsidRPr="00FF4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A13" w:rsidRPr="00FF48EF" w:rsidRDefault="00484A13" w:rsidP="004011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При разглеждане на документите от офертата, за съответствие с изискванията към личното състояние и критериите за подбор за </w:t>
      </w:r>
      <w:r w:rsidR="00D3130C"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– ра обособена позиция, комисията установи следното:</w:t>
      </w:r>
    </w:p>
    <w:p w:rsidR="00484A13" w:rsidRPr="00FF48EF" w:rsidRDefault="00484A13" w:rsidP="004011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>В представената от участника Декларация № 7 за съответствие с критериите за подбор за участие във възлагането на обществена поръчка с предмет: „Закупуване и доставка на чаршафи, спално бельо, хавлиени кърпи и халати за баня за нуждите на ИА „Военни клубове и военно-почивно дело“</w:t>
      </w:r>
      <w:r w:rsidR="004108D4" w:rsidRPr="00410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8D4">
        <w:rPr>
          <w:rFonts w:ascii="Times New Roman" w:eastAsia="Times New Roman" w:hAnsi="Times New Roman" w:cs="Times New Roman"/>
          <w:sz w:val="28"/>
          <w:szCs w:val="28"/>
        </w:rPr>
        <w:t>по две обособени позиции“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за 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– ра обособена </w:t>
      </w:r>
      <w:r w:rsidR="00CE14C3" w:rsidRPr="00FF4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позиция, е посочил доставката на хавлиени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</w:rPr>
        <w:t xml:space="preserve">кърпи  общо </w:t>
      </w:r>
      <w:r w:rsidR="00CE14C3" w:rsidRPr="00FF48E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</w:rPr>
        <w:t>2044 бройки.</w:t>
      </w:r>
    </w:p>
    <w:p w:rsidR="00484A13" w:rsidRPr="00FF48EF" w:rsidRDefault="00484A13" w:rsidP="00401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>Съгласно точка 1 „Технически и професионални възможности“ от обявата</w:t>
      </w:r>
      <w:r w:rsidR="00436E80" w:rsidRPr="00FF48EF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обществена поръчка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, за минимално изискване е посочено, участниците да са изпълнили дейности с предмет и обем, идентични или сходни с тези на поръчката, през последните 3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години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считано от датата на подаване на офертата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- доставка на хавлиени кърпи – 3 000 броя и доставка на халати за баня 320 броя.</w:t>
      </w:r>
    </w:p>
    <w:p w:rsidR="00484A13" w:rsidRPr="00FF48EF" w:rsidRDefault="00484A13" w:rsidP="00401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>Видно от гореизложено, участникът не</w:t>
      </w:r>
      <w:r w:rsidR="000A4F14">
        <w:rPr>
          <w:rFonts w:ascii="Times New Roman" w:eastAsia="Times New Roman" w:hAnsi="Times New Roman" w:cs="Times New Roman"/>
          <w:sz w:val="28"/>
          <w:szCs w:val="28"/>
        </w:rPr>
        <w:t xml:space="preserve"> покрива поставеното от възложителя изискване за доставки на минимум 3 000 </w:t>
      </w:r>
      <w:r w:rsidR="0040249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4F14">
        <w:rPr>
          <w:rFonts w:ascii="Times New Roman" w:eastAsia="Times New Roman" w:hAnsi="Times New Roman" w:cs="Times New Roman"/>
          <w:sz w:val="28"/>
          <w:szCs w:val="28"/>
        </w:rPr>
        <w:t>роя хавлиени кърпи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през последните 3 (три) години (считано от датата на подаване на офертата)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2FB6" w:rsidRDefault="00C02FB6" w:rsidP="0040116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</w:p>
    <w:p w:rsidR="00D3130C" w:rsidRPr="00FF48EF" w:rsidRDefault="00484A13" w:rsidP="00F43C6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Предвид факта, че участникът не е </w:t>
      </w:r>
      <w:r w:rsidR="000A4F1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посочил, че е извършил 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достав</w:t>
      </w:r>
      <w:r w:rsidR="000A4F1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ката на минимум 3 000 броя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хавлиени кърпи, комисията приема, че офертата на същия не отговаря на </w:t>
      </w:r>
      <w:r w:rsidR="000A4F1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поставените критерии за подбор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и на основание чл. 107, т. </w:t>
      </w:r>
      <w:r w:rsidR="000A4F1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от ЗОП предлага участникът да бъде отстранен от по-нататъшно участие в обществената поръчка за 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II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-ра обособена позиция.</w:t>
      </w:r>
    </w:p>
    <w:p w:rsidR="00E52EBA" w:rsidRPr="00FF48EF" w:rsidRDefault="00BC7016" w:rsidP="00401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974A00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Участникът </w:t>
      </w:r>
      <w:r w:rsidR="00974A00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„МАГ ТЕКС“ ЕООД</w:t>
      </w:r>
      <w:r w:rsidR="00974A00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представил оферта с вх. </w:t>
      </w:r>
      <w:r w:rsidR="00F22A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</w:t>
      </w:r>
      <w:r w:rsidR="00974A00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 14</w:t>
      </w:r>
      <w:r w:rsidR="00482FBA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572</w:t>
      </w:r>
      <w:r w:rsidR="00974A00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/07.11.2017 г. в 1</w:t>
      </w:r>
      <w:r w:rsidR="00482FBA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4</w:t>
      </w:r>
      <w:r w:rsidR="00974A00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482FBA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56</w:t>
      </w:r>
      <w:r w:rsidR="00974A00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ч. за </w:t>
      </w:r>
      <w:r w:rsidR="0021778C"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D3130C"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="00974A00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ра обособена позиция. </w:t>
      </w:r>
      <w:r w:rsidR="00974A00" w:rsidRPr="00FF48EF">
        <w:rPr>
          <w:rFonts w:ascii="Times New Roman" w:eastAsia="Times New Roman" w:hAnsi="Times New Roman" w:cs="Times New Roman"/>
          <w:sz w:val="28"/>
          <w:szCs w:val="28"/>
        </w:rPr>
        <w:t xml:space="preserve">При разглеждане на документите от офертата, за съответствие с изискванията към личното състояние и критериите за подбор, комисията </w:t>
      </w:r>
      <w:r w:rsidR="00E7492D" w:rsidRPr="00FF48EF">
        <w:rPr>
          <w:rFonts w:ascii="Times New Roman" w:eastAsia="Times New Roman" w:hAnsi="Times New Roman" w:cs="Times New Roman"/>
          <w:sz w:val="28"/>
          <w:szCs w:val="28"/>
        </w:rPr>
        <w:t>установи следното:</w:t>
      </w:r>
    </w:p>
    <w:p w:rsidR="0019093C" w:rsidRPr="00FF48EF" w:rsidRDefault="00E7492D" w:rsidP="004011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>В представената от участника Декларация № 7 за съответствие с критериите за подбор за участие във възлагането на обществена поръчка с предмет: „Закупуване и доставка на чаршафи, спално бельо, хавлиени кърпи и халати за баня за нуждите на ИА „Военни клубове и военно-почивно дело“</w:t>
      </w:r>
      <w:r w:rsidR="009961A5">
        <w:rPr>
          <w:rFonts w:ascii="Times New Roman" w:eastAsia="Times New Roman" w:hAnsi="Times New Roman" w:cs="Times New Roman"/>
          <w:sz w:val="28"/>
          <w:szCs w:val="28"/>
        </w:rPr>
        <w:t xml:space="preserve"> по 2 </w:t>
      </w:r>
      <w:r w:rsidR="009961A5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9961A5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9961A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9961A5">
        <w:rPr>
          <w:rFonts w:ascii="Times New Roman" w:eastAsia="Times New Roman" w:hAnsi="Times New Roman" w:cs="Times New Roman"/>
          <w:sz w:val="28"/>
          <w:szCs w:val="28"/>
        </w:rPr>
        <w:t xml:space="preserve"> обособени позиции“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за 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– ра обособена позиция, е посочил </w:t>
      </w:r>
      <w:r w:rsidR="0019093C" w:rsidRPr="00FF48EF">
        <w:rPr>
          <w:rFonts w:ascii="Times New Roman" w:eastAsia="Times New Roman" w:hAnsi="Times New Roman" w:cs="Times New Roman"/>
          <w:sz w:val="28"/>
          <w:szCs w:val="28"/>
        </w:rPr>
        <w:t xml:space="preserve">реализиран оборот в сферата, попадаща в обхвата на поръчката за периода 2015-2016 г. </w:t>
      </w:r>
      <w:r w:rsidR="00B62082" w:rsidRPr="00FF48EF">
        <w:rPr>
          <w:rFonts w:ascii="Times New Roman" w:eastAsia="Times New Roman" w:hAnsi="Times New Roman" w:cs="Times New Roman"/>
          <w:sz w:val="28"/>
          <w:szCs w:val="28"/>
        </w:rPr>
        <w:t xml:space="preserve">общо </w:t>
      </w:r>
      <w:r w:rsidR="0019093C" w:rsidRPr="00FF48EF">
        <w:rPr>
          <w:rFonts w:ascii="Times New Roman" w:eastAsia="Times New Roman" w:hAnsi="Times New Roman" w:cs="Times New Roman"/>
          <w:sz w:val="28"/>
          <w:szCs w:val="28"/>
        </w:rPr>
        <w:t xml:space="preserve">в размер на </w:t>
      </w:r>
      <w:r w:rsidR="0019093C" w:rsidRPr="00FF48EF">
        <w:rPr>
          <w:rFonts w:ascii="Times New Roman" w:eastAsia="Times New Roman" w:hAnsi="Times New Roman" w:cs="Times New Roman"/>
          <w:b/>
          <w:sz w:val="28"/>
          <w:szCs w:val="28"/>
        </w:rPr>
        <w:t>97</w:t>
      </w:r>
      <w:r w:rsidR="0096280A" w:rsidRPr="00FF48E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9093C" w:rsidRPr="00FF48EF">
        <w:rPr>
          <w:rFonts w:ascii="Times New Roman" w:eastAsia="Times New Roman" w:hAnsi="Times New Roman" w:cs="Times New Roman"/>
          <w:b/>
          <w:sz w:val="28"/>
          <w:szCs w:val="28"/>
        </w:rPr>
        <w:t>898</w:t>
      </w:r>
      <w:r w:rsidR="0096280A" w:rsidRPr="00FF48EF"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 w:rsidR="0019093C" w:rsidRPr="00FF48EF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лева,</w:t>
      </w:r>
      <w:r w:rsidR="0019093C" w:rsidRPr="00FF48EF">
        <w:rPr>
          <w:rFonts w:ascii="Times New Roman" w:eastAsia="Times New Roman" w:hAnsi="Times New Roman" w:cs="Times New Roman"/>
          <w:sz w:val="28"/>
          <w:szCs w:val="28"/>
        </w:rPr>
        <w:t xml:space="preserve"> при изискуем за обособената позиция </w:t>
      </w:r>
      <w:r w:rsidR="00676BF8" w:rsidRPr="00FF48EF">
        <w:rPr>
          <w:rFonts w:ascii="Times New Roman" w:eastAsia="Times New Roman" w:hAnsi="Times New Roman" w:cs="Times New Roman"/>
          <w:sz w:val="28"/>
          <w:szCs w:val="28"/>
        </w:rPr>
        <w:t xml:space="preserve">оборот </w:t>
      </w:r>
      <w:r w:rsidR="0019093C" w:rsidRPr="00FF48EF">
        <w:rPr>
          <w:rFonts w:ascii="Times New Roman" w:eastAsia="Times New Roman" w:hAnsi="Times New Roman" w:cs="Times New Roman"/>
          <w:sz w:val="28"/>
          <w:szCs w:val="28"/>
        </w:rPr>
        <w:t>в размер на 130 000 лева.</w:t>
      </w:r>
    </w:p>
    <w:p w:rsidR="0019093C" w:rsidRPr="00FF48EF" w:rsidRDefault="00E7492D" w:rsidP="004011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Съгласно </w:t>
      </w:r>
      <w:r w:rsidR="00CD3343">
        <w:rPr>
          <w:rFonts w:ascii="Times New Roman" w:eastAsia="Times New Roman" w:hAnsi="Times New Roman" w:cs="Times New Roman"/>
          <w:sz w:val="28"/>
          <w:szCs w:val="28"/>
        </w:rPr>
        <w:t xml:space="preserve">изискването </w:t>
      </w:r>
      <w:r w:rsidR="0019093C" w:rsidRPr="00FF48E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="0019093C" w:rsidRPr="00FF48EF">
        <w:rPr>
          <w:rFonts w:ascii="Times New Roman" w:eastAsia="Times New Roman" w:hAnsi="Times New Roman" w:cs="Times New Roman"/>
          <w:sz w:val="28"/>
          <w:szCs w:val="28"/>
        </w:rPr>
        <w:t>Икономическо и финансово състояние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“ от обявата</w:t>
      </w:r>
      <w:r w:rsidR="003365E3" w:rsidRPr="00FF48EF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обществена</w:t>
      </w:r>
      <w:r w:rsidR="002172F1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3365E3" w:rsidRPr="00FF48EF">
        <w:rPr>
          <w:rFonts w:ascii="Times New Roman" w:eastAsia="Times New Roman" w:hAnsi="Times New Roman" w:cs="Times New Roman"/>
          <w:sz w:val="28"/>
          <w:szCs w:val="28"/>
        </w:rPr>
        <w:t xml:space="preserve"> поръчка</w:t>
      </w:r>
      <w:r w:rsidR="002172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65E3" w:rsidRPr="00FF4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участниците </w:t>
      </w:r>
      <w:r w:rsidR="00360D12">
        <w:rPr>
          <w:rFonts w:ascii="Times New Roman" w:eastAsia="Times New Roman" w:hAnsi="Times New Roman" w:cs="Times New Roman"/>
          <w:sz w:val="28"/>
          <w:szCs w:val="28"/>
        </w:rPr>
        <w:t xml:space="preserve">следва 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да са </w:t>
      </w:r>
      <w:r w:rsidR="0019093C" w:rsidRPr="00FF48EF">
        <w:rPr>
          <w:rFonts w:ascii="Times New Roman" w:eastAsia="Times New Roman" w:hAnsi="Times New Roman" w:cs="Times New Roman"/>
          <w:sz w:val="28"/>
          <w:szCs w:val="28"/>
        </w:rPr>
        <w:t>реализирали  минимален оборот в сферата, попадаща в обхвата на поръчката по съответната обособена позиция, изчислен на база годишните обороти през последните 3 приключили финансови години в зависимост от датата, на която кандидатът или участникът е създаден или е започнал дейността си, разпределен по обособени позиции, както следва:</w:t>
      </w:r>
    </w:p>
    <w:p w:rsidR="00616233" w:rsidRPr="00FF48EF" w:rsidRDefault="0019093C" w:rsidP="00BE60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За обособена позиция № </w:t>
      </w:r>
      <w:r w:rsidR="003365E3" w:rsidRPr="00FF4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2 – 130 000 лева без ДДС.</w:t>
      </w:r>
    </w:p>
    <w:p w:rsidR="006B341F" w:rsidRDefault="00E7492D" w:rsidP="00A44FF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Предвид факта, че участникът не </w:t>
      </w:r>
      <w:r w:rsidR="0019093C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отговоря на изискването </w:t>
      </w:r>
      <w:r w:rsidR="00C215E3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посочено в обявата за обществена</w:t>
      </w:r>
      <w:r w:rsidR="00F22A0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та</w:t>
      </w:r>
      <w:r w:rsidR="00C215E3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поръчка </w:t>
      </w:r>
      <w:r w:rsidR="0019093C"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за реализиран минимален оборот от 130 000 лева, 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комисията приема, че офертата на същия не отговаря на </w:t>
      </w:r>
      <w:r w:rsidR="002172F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поставените критерии за подбор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и на основание чл. 107, т. </w:t>
      </w:r>
      <w:r w:rsidR="002172F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от ЗОП предлага участникът да бъде отстранен от по-нататъшно участие в обществената поръчка за 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II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-ра обособена позиция.</w:t>
      </w:r>
    </w:p>
    <w:p w:rsidR="006F7387" w:rsidRPr="00A44FFA" w:rsidRDefault="006F7387" w:rsidP="00A44FF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</w:p>
    <w:p w:rsidR="002E6F0E" w:rsidRPr="00FF48EF" w:rsidRDefault="00D16E82" w:rsidP="002E6F0E">
      <w:pPr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67F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</w:rPr>
        <w:t>омисията пристъпи към разглеждане на техническите предложения за изпълнение на поръчката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AB6400">
        <w:rPr>
          <w:rFonts w:ascii="Times New Roman" w:eastAsia="Times New Roman" w:hAnsi="Times New Roman" w:cs="Times New Roman"/>
          <w:b/>
          <w:sz w:val="28"/>
          <w:szCs w:val="28"/>
        </w:rPr>
        <w:t>на участникът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„АРТЕК - 92“ ООД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2E6F0E" w:rsidRPr="00BE6098" w:rsidRDefault="00CF4CA4" w:rsidP="00BE6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1.Техническото предложение</w:t>
      </w:r>
      <w:r w:rsidR="002E6F0E" w:rsidRPr="00FF48EF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 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„АРТЕК - 92“ ООД</w:t>
      </w:r>
      <w:r w:rsidR="002E6F0E" w:rsidRPr="00FF48EF">
        <w:rPr>
          <w:rFonts w:ascii="Times New Roman" w:eastAsia="Times New Roman" w:hAnsi="Times New Roman" w:cs="Times New Roman"/>
          <w:sz w:val="28"/>
          <w:szCs w:val="28"/>
        </w:rPr>
        <w:t xml:space="preserve"> за I-ва обособена позиция е изготвено съгласно Техническата спецификация и изискванията на Възложителя и комисията го допуска до оценяване.</w:t>
      </w:r>
    </w:p>
    <w:p w:rsidR="002E6F0E" w:rsidRDefault="002E6F0E" w:rsidP="002E6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2.Техническото предложенио за изпълнение на поръчката на участника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„АРТЕК - 92“ ООД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за I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-ра обособена позиция е изготвено съгласно Техническата спецификация и изискванията на Възложителя и комисията го допуска до оценяване.</w:t>
      </w:r>
    </w:p>
    <w:p w:rsidR="002E6F0E" w:rsidRPr="00FF48EF" w:rsidRDefault="002E6F0E" w:rsidP="00CD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3F0" w:rsidRPr="00FF48EF" w:rsidRDefault="00394E19" w:rsidP="00394E19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D47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7E63F0" w:rsidRPr="00FF48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3B22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7E63F0" w:rsidRPr="00FF48EF">
        <w:rPr>
          <w:rFonts w:ascii="Times New Roman" w:eastAsia="Times New Roman" w:hAnsi="Times New Roman" w:cs="Times New Roman"/>
          <w:b/>
          <w:sz w:val="28"/>
          <w:szCs w:val="28"/>
        </w:rPr>
        <w:t>Комисията пристъпи към разглеждане на техническото предложение за изпълнение на поръчката</w:t>
      </w:r>
      <w:r w:rsidR="007E63F0" w:rsidRPr="00FF48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AB6400">
        <w:rPr>
          <w:rFonts w:ascii="Times New Roman" w:eastAsia="Times New Roman" w:hAnsi="Times New Roman" w:cs="Times New Roman"/>
          <w:b/>
          <w:sz w:val="28"/>
          <w:szCs w:val="28"/>
        </w:rPr>
        <w:t>на участникът</w:t>
      </w:r>
      <w:r w:rsidR="007E63F0" w:rsidRPr="00FF4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63F0"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„СВЕЖЕН“ ЕООД</w:t>
      </w:r>
      <w:r w:rsidR="00392F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r w:rsidR="00392FAF" w:rsidRPr="00392FAF">
        <w:rPr>
          <w:rFonts w:ascii="Times New Roman" w:eastAsia="Times New Roman" w:hAnsi="Times New Roman" w:cs="Times New Roman"/>
          <w:b/>
          <w:sz w:val="28"/>
          <w:szCs w:val="28"/>
        </w:rPr>
        <w:t>за I-ва обособена позиция</w:t>
      </w:r>
      <w:r w:rsidR="007E63F0" w:rsidRPr="00392F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4E481B" w:rsidRDefault="007E63F0" w:rsidP="002E6F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предложенио за изпълнение на поръчката на участника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„СВЕЖЕН“ ЕООД 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за I-ва обособена позиция е изготвено съгласно Техническата спецификация и изискванията на Възложителя и комисията го допуска до оценяване.</w:t>
      </w:r>
    </w:p>
    <w:p w:rsidR="00606CFA" w:rsidRPr="00606CFA" w:rsidRDefault="00606CFA" w:rsidP="002E6F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0CD7" w:rsidRPr="00BE6098" w:rsidRDefault="00EE4FCE" w:rsidP="002E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r w:rsidR="00DF1B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606C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</w:rPr>
        <w:t>Комисията пристъпи към разглеждане на техническото предложение за изпълнение на поръчката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0B2EE8">
        <w:rPr>
          <w:rFonts w:ascii="Times New Roman" w:eastAsia="Times New Roman" w:hAnsi="Times New Roman" w:cs="Times New Roman"/>
          <w:b/>
          <w:sz w:val="28"/>
          <w:szCs w:val="28"/>
        </w:rPr>
        <w:t>на участникът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„КАР СТРОЙ“ ЕООД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E6F0E" w:rsidRPr="00FF48EF">
        <w:rPr>
          <w:rFonts w:ascii="Times New Roman" w:eastAsia="Times New Roman" w:hAnsi="Times New Roman" w:cs="Times New Roman"/>
          <w:sz w:val="28"/>
          <w:szCs w:val="28"/>
        </w:rPr>
        <w:t>за I-ва обособена позиция</w:t>
      </w:r>
      <w:r w:rsidR="002E6F0E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като констатира следното:</w:t>
      </w:r>
    </w:p>
    <w:p w:rsidR="002E6F0E" w:rsidRPr="00FF48EF" w:rsidRDefault="002E6F0E" w:rsidP="00BE60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арактеристиките на чаршафите и спалното бельо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посочени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Техническата спецификация за обособена позиция 1</w:t>
      </w:r>
      <w:r w:rsidR="009833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както следва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2E6F0E" w:rsidRPr="002E6F0E" w:rsidRDefault="002E6F0E" w:rsidP="002E6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„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</w:rPr>
        <w:t>ртикулите трябва да бъдат от 100 % памучен ранфорс – 57 нишки/см2, специфична площна маса: 100-120 гр./м2, свиваемост при 60 градуса –до 5 %, устойчивост на обагряне при пране – 4-5 бала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“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F4CA4" w:rsidRDefault="00CF4CA4" w:rsidP="00BE6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представеното от участника техническо предложение за изпълнение на поръчката за 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-ва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позиция, същият е посочил единствено количествен състав, широчина и дължина, цвят и за позиции 6, 7, 8 и 9 -свиваемост, без да е посочено: маса за единица площ, брой нишки на единица дължина, изменение на размерите при пране и сушене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посочена е свиваемост само за 6, 7, 8 и 9 позиция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устойчивост на обагряване при пране.</w:t>
      </w:r>
    </w:p>
    <w:p w:rsidR="00CF4CA4" w:rsidRPr="00BE6098" w:rsidRDefault="00CF4CA4" w:rsidP="00BE6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В графа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образеца на техническото предложение за изпълнение на поръчката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Образец № 2.1 към обявата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, 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посочено, че графата съдържа: „Характеристики на предлаганите артикули, вкл. количествен състав, маса за единица площ, брой нишки на единица дължина, изменение на размерите при пране и сушене, устойчивост на обагряне при пране, широчина и дължина“.  В т. 2 от Раздел „Друга информация“ от обявата за обществената поръчка е посочено, че офертата задължително съдържа техническо предложение за изпълнение на поръчката, съдържащо пълно и детайлно описание на реда и начина за изпълнение на поръчката, съобразно обявата и техническата спецификация на възложителя. От така представеното техническо предложение за изпълнение на поръчката от участника „Кар Строй“ ЕООД, комисията не може да установи, дали предлаганите от него чаршафи и спално бельо отговарят на изискванията на възложителя, заложени в техническата спецификация на поръчкатаза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I-</w:t>
      </w:r>
      <w:r>
        <w:rPr>
          <w:rFonts w:ascii="Times New Roman" w:eastAsia="Times New Roman" w:hAnsi="Times New Roman" w:cs="Times New Roman"/>
          <w:sz w:val="28"/>
          <w:szCs w:val="28"/>
        </w:rPr>
        <w:t>ва обособена позиция „Доставка на чаршафи и спално бельо“ .</w:t>
      </w:r>
    </w:p>
    <w:p w:rsidR="00CF4CA4" w:rsidRDefault="00CF4CA4" w:rsidP="00CF4CA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Предвид това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, че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в техническото си предложение 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участникът </w:t>
      </w:r>
      <w:r w:rsidR="00B372B8" w:rsidRPr="00B372B8">
        <w:rPr>
          <w:rFonts w:ascii="Times New Roman" w:eastAsia="Times New Roman" w:hAnsi="Times New Roman" w:cs="Times New Roman"/>
          <w:b/>
          <w:i/>
          <w:sz w:val="28"/>
          <w:szCs w:val="28"/>
        </w:rPr>
        <w:t>„Кар Строй“ ЕООД</w:t>
      </w:r>
      <w:r w:rsidR="00B372B8" w:rsidRPr="00B372B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не 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посочил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х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арактеристиките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 предлаганите от него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артикули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, комисията приема, че офертата на същия 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I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в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 обособена позиция.</w:t>
      </w:r>
    </w:p>
    <w:p w:rsidR="002E6F0E" w:rsidRPr="00FF48EF" w:rsidRDefault="002E6F0E" w:rsidP="00CF4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2E6F0E" w:rsidRPr="00FF48EF" w:rsidRDefault="00EA3DB7" w:rsidP="002E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C502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</w:rPr>
        <w:t>Комисията пристъпи към разглеждане на техническото предложение за изпълнение на поръчката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0B2EE8">
        <w:rPr>
          <w:rFonts w:ascii="Times New Roman" w:eastAsia="Times New Roman" w:hAnsi="Times New Roman" w:cs="Times New Roman"/>
          <w:b/>
          <w:sz w:val="28"/>
          <w:szCs w:val="28"/>
        </w:rPr>
        <w:t>на участникът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„КАР СТРОЙ“ ЕООД</w:t>
      </w:r>
      <w:r w:rsidR="002E6F0E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E6F0E" w:rsidRPr="00FF48EF">
        <w:rPr>
          <w:rFonts w:ascii="Times New Roman" w:eastAsia="Times New Roman" w:hAnsi="Times New Roman" w:cs="Times New Roman"/>
          <w:sz w:val="28"/>
          <w:szCs w:val="28"/>
        </w:rPr>
        <w:t>за I</w:t>
      </w:r>
      <w:r w:rsidR="002E6F0E"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E6F0E" w:rsidRPr="00FF48EF">
        <w:rPr>
          <w:rFonts w:ascii="Times New Roman" w:eastAsia="Times New Roman" w:hAnsi="Times New Roman" w:cs="Times New Roman"/>
          <w:sz w:val="28"/>
          <w:szCs w:val="28"/>
        </w:rPr>
        <w:t>-ра обособена позиция</w:t>
      </w:r>
      <w:r w:rsidR="002E6F0E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като констатира следното:</w:t>
      </w:r>
    </w:p>
    <w:p w:rsidR="002E6F0E" w:rsidRPr="00FF48EF" w:rsidRDefault="002E6F0E" w:rsidP="00BE6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Изискванията посочени в характеристиките на хавлиените кърпи и халати о в Техническата спецификация за обособена позиция 2 са:</w:t>
      </w:r>
    </w:p>
    <w:p w:rsidR="002E6F0E" w:rsidRPr="00FF48EF" w:rsidRDefault="002E6F0E" w:rsidP="002E6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ртикулите трябва да бъдат от 100% памук с плътност не по-малко от 450 гр./кв.м., устойчивост на цвета на пране при 60 градуса /по –малко или равно/ 4 бала 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(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</w:rPr>
        <w:t>зо промяна на цвета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)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2E6F0E" w:rsidRPr="00FF48EF" w:rsidRDefault="00B372B8" w:rsidP="002E6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="002E6F0E" w:rsidRPr="00FF48EF">
        <w:rPr>
          <w:rFonts w:ascii="Times New Roman" w:eastAsia="Times New Roman" w:hAnsi="Times New Roman" w:cs="Times New Roman"/>
          <w:sz w:val="28"/>
          <w:szCs w:val="28"/>
        </w:rPr>
        <w:t xml:space="preserve"> представеното от участника техническо предложение за изпълнение на поръчката I</w:t>
      </w:r>
      <w:r w:rsidR="002E6F0E" w:rsidRPr="00FF48E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-ра обособена позиция, </w:t>
      </w:r>
      <w:r w:rsidR="002E6F0E">
        <w:rPr>
          <w:rFonts w:ascii="Times New Roman" w:eastAsia="Times New Roman" w:hAnsi="Times New Roman" w:cs="Times New Roman"/>
          <w:sz w:val="28"/>
          <w:szCs w:val="28"/>
        </w:rPr>
        <w:t>същият е посочил единствено размери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2E6F0E">
        <w:rPr>
          <w:rFonts w:ascii="Times New Roman" w:eastAsia="Times New Roman" w:hAnsi="Times New Roman" w:cs="Times New Roman"/>
          <w:sz w:val="28"/>
          <w:szCs w:val="28"/>
        </w:rPr>
        <w:t>количествен състав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цвят</w:t>
      </w:r>
      <w:r w:rsidR="002E6F0E">
        <w:rPr>
          <w:rFonts w:ascii="Times New Roman" w:eastAsia="Times New Roman" w:hAnsi="Times New Roman" w:cs="Times New Roman"/>
          <w:sz w:val="28"/>
          <w:szCs w:val="28"/>
        </w:rPr>
        <w:t>, без да е посочено: маса за единица площ,  усто</w:t>
      </w:r>
      <w:r>
        <w:rPr>
          <w:rFonts w:ascii="Times New Roman" w:eastAsia="Times New Roman" w:hAnsi="Times New Roman" w:cs="Times New Roman"/>
          <w:sz w:val="28"/>
          <w:szCs w:val="28"/>
        </w:rPr>
        <w:t>йчивост на обагряване при пране</w:t>
      </w:r>
      <w:r w:rsidR="002E6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F0E" w:rsidRPr="00BE6098" w:rsidRDefault="002E6F0E" w:rsidP="00BE6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 В графа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2B8">
        <w:rPr>
          <w:rFonts w:ascii="Times New Roman" w:eastAsia="Times New Roman" w:hAnsi="Times New Roman" w:cs="Times New Roman"/>
          <w:sz w:val="28"/>
          <w:szCs w:val="28"/>
        </w:rPr>
        <w:t xml:space="preserve">от образеца на техническото предложение за изпълнение на поръчката </w:t>
      </w:r>
      <w:r w:rsidR="00B372B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B372B8">
        <w:rPr>
          <w:rFonts w:ascii="Times New Roman" w:eastAsia="Times New Roman" w:hAnsi="Times New Roman" w:cs="Times New Roman"/>
          <w:sz w:val="28"/>
          <w:szCs w:val="28"/>
        </w:rPr>
        <w:t>Образец № 2.2 към обявата</w:t>
      </w:r>
      <w:r w:rsidR="00B372B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B372B8" w:rsidRPr="00FF48E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r w:rsidR="00B372B8">
        <w:rPr>
          <w:rFonts w:ascii="Times New Roman" w:eastAsia="Times New Roman" w:hAnsi="Times New Roman" w:cs="Times New Roman"/>
          <w:sz w:val="28"/>
          <w:szCs w:val="28"/>
        </w:rPr>
        <w:t>посочено, че графата съдържа: „Характеристики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предлаганите артикули, вкл. количествен състав, маса за единица площ, устойчивост на обагряне при пране, широчина и дължина.</w:t>
      </w:r>
      <w:r w:rsidR="00B372B8">
        <w:rPr>
          <w:rFonts w:ascii="Times New Roman" w:eastAsia="Times New Roman" w:hAnsi="Times New Roman" w:cs="Times New Roman"/>
          <w:sz w:val="28"/>
          <w:szCs w:val="28"/>
        </w:rPr>
        <w:t xml:space="preserve"> В т. 2 от Раздел „Друга информация“ от обявата за обществената поръчка е посочено, че офертата задължително съдържа техническо предложение за изпълнение на поръчката, съдържащо пълно и детайлно описание на реда и начина за изпълнение на поръчката, съобразно обявата и техническата спецификация на възложителя. От така представеното техническо предложение за изпълнение на поръчката от участника „Кар Строй“ ЕООД, комисията не може да установи, дали предлаганите от него чаршафи и спално бельо отговарят на изискванията на възложителя, заложени в техническата спецификация на поръчкатаза </w:t>
      </w:r>
      <w:r w:rsidR="00B372B8">
        <w:rPr>
          <w:rFonts w:ascii="Times New Roman" w:eastAsia="Times New Roman" w:hAnsi="Times New Roman" w:cs="Times New Roman"/>
          <w:sz w:val="28"/>
          <w:szCs w:val="28"/>
          <w:lang w:val="en-US"/>
        </w:rPr>
        <w:t>II-,</w:t>
      </w:r>
      <w:r w:rsidR="00B372B8">
        <w:rPr>
          <w:rFonts w:ascii="Times New Roman" w:eastAsia="Times New Roman" w:hAnsi="Times New Roman" w:cs="Times New Roman"/>
          <w:sz w:val="28"/>
          <w:szCs w:val="28"/>
        </w:rPr>
        <w:t>а обособена позиция „Доставка на хавлиени кърпи и халати за баня“ .</w:t>
      </w:r>
    </w:p>
    <w:p w:rsidR="00904227" w:rsidRDefault="002E6F0E" w:rsidP="009B568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  <w:r w:rsidRPr="0030352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Предвид факта, че в техническото си предложение участникът не 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посочил х</w:t>
      </w:r>
      <w:r w:rsidRPr="0030352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арактеристики на предлаганите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от него артикули, 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комисията приема, че офертата на същия 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I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I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</w:t>
      </w:r>
      <w:r w:rsidRPr="00FF48E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 обособена позиция.</w:t>
      </w:r>
    </w:p>
    <w:p w:rsidR="009B5687" w:rsidRPr="009B5687" w:rsidRDefault="009B5687" w:rsidP="009B568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</w:p>
    <w:p w:rsidR="00904227" w:rsidRPr="00BE6098" w:rsidRDefault="00603CD9" w:rsidP="00BE60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710E41" w:rsidRPr="00FF48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X.</w:t>
      </w:r>
      <w:r w:rsidR="003551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0E41" w:rsidRPr="00FF48EF">
        <w:rPr>
          <w:rFonts w:ascii="Times New Roman" w:eastAsia="Times New Roman" w:hAnsi="Times New Roman" w:cs="Times New Roman"/>
          <w:b/>
          <w:sz w:val="28"/>
          <w:szCs w:val="28"/>
        </w:rPr>
        <w:t>Комисията пристъпи към разглеждане на техническото предложение за изпълнение на поръчката</w:t>
      </w:r>
      <w:r w:rsidR="00710E41" w:rsidRPr="00FF48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7F384B">
        <w:rPr>
          <w:rFonts w:ascii="Times New Roman" w:eastAsia="Times New Roman" w:hAnsi="Times New Roman" w:cs="Times New Roman"/>
          <w:b/>
          <w:sz w:val="28"/>
          <w:szCs w:val="28"/>
        </w:rPr>
        <w:t>на участникът</w:t>
      </w:r>
      <w:r w:rsidR="00710E41" w:rsidRPr="00FF4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0E41" w:rsidRPr="00FF48E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„</w:t>
      </w:r>
      <w:r w:rsidR="00710E41"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ПЕРУН ККБ“ ЕООД</w:t>
      </w:r>
      <w:r w:rsidR="007F38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за </w:t>
      </w:r>
      <w:r w:rsidR="007F384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</w:t>
      </w:r>
      <w:r w:rsidR="007F38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-ва обособена позиция</w:t>
      </w:r>
      <w:r w:rsidR="00710E41"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</w:p>
    <w:p w:rsidR="00710E41" w:rsidRPr="00FF48EF" w:rsidRDefault="00710E41" w:rsidP="00710E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48EF">
        <w:rPr>
          <w:rFonts w:ascii="Times New Roman" w:eastAsia="Times New Roman" w:hAnsi="Times New Roman" w:cs="Times New Roman"/>
          <w:sz w:val="28"/>
          <w:szCs w:val="28"/>
        </w:rPr>
        <w:t xml:space="preserve">Техническто предложенио за изпълнение на поръчката на участника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„ПЕРУН ККБ“ ЕООД </w:t>
      </w:r>
      <w:r w:rsidRPr="00FF48EF">
        <w:rPr>
          <w:rFonts w:ascii="Times New Roman" w:eastAsia="Times New Roman" w:hAnsi="Times New Roman" w:cs="Times New Roman"/>
          <w:sz w:val="28"/>
          <w:szCs w:val="28"/>
        </w:rPr>
        <w:t>за I-ва обособена позиция е изготвено съгласно Техническата спецификация и изискванията на Възложителя и комисията го допуска до оценяване.</w:t>
      </w:r>
    </w:p>
    <w:p w:rsidR="0065027A" w:rsidRPr="00FF48EF" w:rsidRDefault="0065027A" w:rsidP="00CD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156C8" w:rsidRPr="00307659" w:rsidRDefault="00B0296F" w:rsidP="00307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A83BBE" w:rsidRPr="00FF48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A83BBE" w:rsidRPr="00FF4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5107">
        <w:rPr>
          <w:rFonts w:ascii="Times New Roman" w:eastAsia="Times New Roman" w:hAnsi="Times New Roman" w:cs="Times New Roman"/>
          <w:b/>
          <w:sz w:val="28"/>
          <w:szCs w:val="28"/>
        </w:rPr>
        <w:t xml:space="preserve">На 27.11.2017 г., </w:t>
      </w:r>
      <w:r w:rsidR="003551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="00AE555B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омисията пристъпи към </w:t>
      </w:r>
      <w:r w:rsidR="00AE555B"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оценка на </w:t>
      </w:r>
      <w:r w:rsidR="00AE555B" w:rsidRPr="00FF48E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bg-BG"/>
        </w:rPr>
        <w:t>офертите:</w:t>
      </w:r>
    </w:p>
    <w:p w:rsidR="0015215C" w:rsidRPr="00FF48EF" w:rsidRDefault="009E0B12" w:rsidP="00AD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  <w:r w:rsidR="009E6951" w:rsidRPr="00FF48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A1607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AA23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78642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9B6835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AE555B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разглеждане на ценовото предложение на </w:t>
      </w:r>
      <w:r w:rsidR="00AE555B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„АРТЕК - 92“ ООД,</w:t>
      </w:r>
      <w:r w:rsidR="00AE555B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установи следното: </w:t>
      </w:r>
    </w:p>
    <w:p w:rsidR="00AE555B" w:rsidRPr="00FF48EF" w:rsidRDefault="00AE555B" w:rsidP="001F65B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За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-ва обособена позиция: </w:t>
      </w:r>
      <w:r w:rsidRPr="00FF48E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„Доставка на чаршафи и спално бельо“</w:t>
      </w:r>
    </w:p>
    <w:p w:rsidR="00AE555B" w:rsidRPr="00FF48EF" w:rsidRDefault="00AE555B" w:rsidP="00CD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AE555B" w:rsidRPr="00FF48EF" w:rsidRDefault="00AE555B" w:rsidP="00CD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</w:t>
      </w:r>
      <w:r w:rsidR="009B6835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B6835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54 300,15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 без ДДС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C734A1" w:rsidRPr="00FF48EF" w:rsidRDefault="00AE555B" w:rsidP="00024B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B6835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Срок за изпълнеие – </w:t>
      </w:r>
      <w:r w:rsidR="009B6835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43 </w:t>
      </w:r>
      <w:r w:rsidR="002834E5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="009B6835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четиридисет и три</w:t>
      </w:r>
      <w:r w:rsidR="002834E5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="009B6835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дни.</w:t>
      </w:r>
    </w:p>
    <w:p w:rsidR="00C734A1" w:rsidRPr="00FF48EF" w:rsidRDefault="00024BBD" w:rsidP="001F65B8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</w:t>
      </w:r>
      <w:r w:rsidR="00C734A1"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За </w:t>
      </w:r>
      <w:r w:rsidR="00C734A1"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II</w:t>
      </w:r>
      <w:r w:rsidR="00C734A1"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-ра обособена позиция: </w:t>
      </w:r>
      <w:r w:rsidR="00C734A1" w:rsidRPr="00FF48E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„Доставка на хавлиени кърпи и халати за баня“</w:t>
      </w:r>
    </w:p>
    <w:p w:rsidR="00C734A1" w:rsidRPr="00FF48EF" w:rsidRDefault="00C734A1" w:rsidP="00CD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C734A1" w:rsidRPr="00FF48EF" w:rsidRDefault="00C734A1" w:rsidP="00CD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–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52 699,95 лв. без ДДС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C734A1" w:rsidRPr="00FF48EF" w:rsidRDefault="00C734A1" w:rsidP="00720B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за изпълнеие –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43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четиридисет и три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дни.</w:t>
      </w:r>
    </w:p>
    <w:p w:rsidR="0015215C" w:rsidRPr="00FF48EF" w:rsidRDefault="009E6951" w:rsidP="0072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E695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X.</w:t>
      </w:r>
      <w:r w:rsidR="00AA23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2834E5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. </w:t>
      </w:r>
      <w:r w:rsidR="002834E5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разглеждане на ценовото предложение на </w:t>
      </w:r>
      <w:r w:rsidR="002834E5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„СВЕЖЕН“ ЕООД,</w:t>
      </w:r>
      <w:r w:rsidR="002834E5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установи следното: </w:t>
      </w:r>
    </w:p>
    <w:p w:rsidR="002834E5" w:rsidRPr="00FF48EF" w:rsidRDefault="002834E5" w:rsidP="00FB68F2">
      <w:pPr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За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-ва обособена позиция: </w:t>
      </w:r>
      <w:r w:rsidRPr="00FF48E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„Доставка на чаршафи и спално бельо“</w:t>
      </w:r>
    </w:p>
    <w:p w:rsidR="002834E5" w:rsidRPr="00FF48EF" w:rsidRDefault="002834E5" w:rsidP="00CD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2834E5" w:rsidRPr="00FF48EF" w:rsidRDefault="002834E5" w:rsidP="00CD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–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45 347,00 лв. без ДДС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557BF6" w:rsidRPr="00FF48EF" w:rsidRDefault="002834E5" w:rsidP="003076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за изпълнеие –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54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петдесет и четири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дни.</w:t>
      </w:r>
    </w:p>
    <w:p w:rsidR="00CB79CF" w:rsidRPr="00307659" w:rsidRDefault="008C3741" w:rsidP="0030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  <w:r w:rsidR="009E695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</w:t>
      </w:r>
      <w:r w:rsidR="00B356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AA23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="007952E2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. </w:t>
      </w:r>
      <w:r w:rsidR="007952E2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разглеждане на ценовото предложение на </w:t>
      </w:r>
      <w:r w:rsidR="007952E2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„ПЕРУН ККБ“ ЕООД,</w:t>
      </w:r>
      <w:r w:rsidR="007952E2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установи следното: </w:t>
      </w:r>
    </w:p>
    <w:p w:rsidR="007952E2" w:rsidRPr="00FF48EF" w:rsidRDefault="007952E2" w:rsidP="00A0616D">
      <w:pPr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За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-ва обособена позиция: </w:t>
      </w:r>
      <w:r w:rsidRPr="00FF48E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„Доставка на чаршафи и спално бельо“</w:t>
      </w:r>
    </w:p>
    <w:p w:rsidR="007952E2" w:rsidRPr="00FF48EF" w:rsidRDefault="007952E2" w:rsidP="00CD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предлага да изпълни поръчката, при следните параметри: </w:t>
      </w:r>
    </w:p>
    <w:p w:rsidR="007952E2" w:rsidRPr="00FF48EF" w:rsidRDefault="007952E2" w:rsidP="00CD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– </w:t>
      </w:r>
      <w:r w:rsidR="00FD7B2A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50 561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без ДДС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F2399A" w:rsidRPr="00307659" w:rsidRDefault="007952E2" w:rsidP="003076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за изпълнеие – </w:t>
      </w:r>
      <w:r w:rsidR="00FD7B2A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="00FD7B2A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десет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дни.</w:t>
      </w:r>
    </w:p>
    <w:p w:rsidR="009963B6" w:rsidRPr="00307659" w:rsidRDefault="00F2399A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</w:t>
      </w:r>
      <w:r w:rsidR="009E695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</w:t>
      </w:r>
      <w:r w:rsidR="00901BB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AA2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4</w:t>
      </w:r>
      <w:r w:rsidR="009963B6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.</w:t>
      </w:r>
      <w:r w:rsidR="009963B6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Оценка </w:t>
      </w:r>
      <w:r w:rsidR="00BA15A6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</w:t>
      </w:r>
      <w:r w:rsidR="009963B6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а </w:t>
      </w:r>
      <w:r w:rsidR="009963B6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4C3D19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-ва обособена позиция: </w:t>
      </w:r>
      <w:r w:rsidR="009963B6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на чаршафи и спално бельо“</w:t>
      </w:r>
      <w:r w:rsidR="009963B6"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963B6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9963B6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„АРТЕК - 92“ ООД:</w:t>
      </w:r>
      <w:r w:rsidR="0030765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</w:t>
      </w:r>
      <w:r w:rsidR="009963B6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3B6" w:rsidRPr="00FF48EF" w:rsidRDefault="009963B6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Показател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 xml:space="preserve"> 1 –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П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 xml:space="preserve">1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–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Ценово предложение, с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максимален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брой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точки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–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10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0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</w:t>
      </w:r>
    </w:p>
    <w:p w:rsidR="00656C17" w:rsidRPr="00FF48EF" w:rsidRDefault="00656C17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= (Цmin / Цi) х 100 = .......... (брой точки)</w:t>
      </w:r>
    </w:p>
    <w:p w:rsidR="00656C17" w:rsidRPr="00307659" w:rsidRDefault="00656C17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 Цi</w:t>
      </w:r>
      <w:r w:rsidRPr="00FF48E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предложената обща цена в лева, без ДДС, съгласно Ценовото предложение на съответния участник.</w:t>
      </w:r>
    </w:p>
    <w:p w:rsidR="00656C17" w:rsidRPr="00FF48EF" w:rsidRDefault="00656C17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 Цmin</w:t>
      </w:r>
      <w:r w:rsidRPr="00FF48E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минималната предложена обща цена в лева, без ДДС, съгласно Ценовите предложения на всички участници.</w:t>
      </w:r>
    </w:p>
    <w:p w:rsidR="00656C17" w:rsidRPr="00FF48EF" w:rsidRDefault="00656C17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434C2" w:rsidRPr="00FF48EF" w:rsidRDefault="009963B6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П1 =</w:t>
      </w:r>
      <w:r w:rsidR="003434C2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="003434C2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42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45 347,00</w:t>
      </w:r>
      <w:r w:rsidR="003434C2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/</w:t>
      </w:r>
      <w:r w:rsidR="004C3D19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54 300,15</w:t>
      </w:r>
      <w:r w:rsidR="003434C2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="003434C2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х100</w:t>
      </w:r>
      <w:r w:rsidR="003434C2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=</w:t>
      </w:r>
      <w:r w:rsidR="00AD6C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="00E411B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3,51</w:t>
      </w:r>
      <w:r w:rsidR="008F101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т.</w:t>
      </w:r>
    </w:p>
    <w:p w:rsidR="003434C2" w:rsidRPr="00FF48EF" w:rsidRDefault="003434C2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434C2" w:rsidRPr="00307659" w:rsidRDefault="009963B6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Показател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 xml:space="preserve"> 2 –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П2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– </w:t>
      </w:r>
      <w:r w:rsidR="003434C2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срок за изпълнеие,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3434C2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 максимален брой точки – 100.</w:t>
      </w:r>
    </w:p>
    <w:p w:rsidR="00656C17" w:rsidRPr="00307659" w:rsidRDefault="00656C17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П2 = (Сmin / Сi) х 100 = .......... (брой точки)</w:t>
      </w:r>
    </w:p>
    <w:p w:rsidR="00656C17" w:rsidRPr="00693ADA" w:rsidRDefault="00656C17" w:rsidP="00693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 Сi</w:t>
      </w:r>
      <w:r w:rsidRPr="00FF48E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предложеният срок за изпълнение, съгласно Техническото предложение на съответния участник.</w:t>
      </w:r>
    </w:p>
    <w:p w:rsidR="00656C17" w:rsidRPr="00FF48EF" w:rsidRDefault="00656C17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 С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m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in</w:t>
      </w:r>
      <w:r w:rsidRPr="00FF48E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най-късия предложен срок за изпълнение, съгласно Техническите предложения на всички участници.</w:t>
      </w:r>
    </w:p>
    <w:p w:rsidR="00D04AD2" w:rsidRPr="00FF48EF" w:rsidRDefault="00D04AD2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56C17" w:rsidRPr="00AD5519" w:rsidRDefault="00D04AD2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2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=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(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10 /43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)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х100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=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23</w:t>
      </w:r>
      <w:r w:rsidR="00E41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,26</w:t>
      </w:r>
      <w:r w:rsidR="00314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т.</w:t>
      </w:r>
    </w:p>
    <w:p w:rsidR="003434C2" w:rsidRPr="00FF48EF" w:rsidRDefault="00627C8E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КО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=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П1х80</w:t>
      </w:r>
      <w:r w:rsidR="00320DF9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% +</w:t>
      </w:r>
      <w:r w:rsidRPr="00FF48EF">
        <w:rPr>
          <w:rFonts w:ascii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П2х20</w:t>
      </w:r>
      <w:r w:rsidR="00320DF9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%</w:t>
      </w:r>
    </w:p>
    <w:p w:rsidR="00627C8E" w:rsidRPr="00FF48EF" w:rsidRDefault="00627C8E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КО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=</w:t>
      </w:r>
      <w:r w:rsidR="00E4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66,81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+4,6</w:t>
      </w:r>
      <w:r w:rsidR="00E4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5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=</w:t>
      </w:r>
      <w:r w:rsidR="00FC4D3A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 xml:space="preserve"> </w:t>
      </w:r>
      <w:r w:rsidR="007A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7</w:t>
      </w:r>
      <w:r w:rsidR="00E4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1</w:t>
      </w:r>
      <w:r w:rsidR="007A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,</w:t>
      </w:r>
      <w:r w:rsidR="00E4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46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 т.</w:t>
      </w:r>
    </w:p>
    <w:p w:rsidR="009B6835" w:rsidRPr="00FF48EF" w:rsidRDefault="009B6835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56C8" w:rsidRDefault="00474BC4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74BC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XIII.</w:t>
      </w:r>
      <w:r w:rsidR="00FA07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A23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="00D04AD2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D04AD2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D04AD2" w:rsidRPr="00FF48E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Оценка </w:t>
      </w:r>
      <w:r w:rsidR="00D04AD2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="00D04AD2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="00D04AD2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="00C734A1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</w:t>
      </w:r>
      <w:r w:rsidR="00D04AD2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а обособена позиция: </w:t>
      </w:r>
      <w:r w:rsidR="00D04AD2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„Доставка на хавлиени кърпи и </w:t>
      </w:r>
    </w:p>
    <w:p w:rsidR="00D04AD2" w:rsidRDefault="00D04AD2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халати за баня“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„АРТЕК - 92“ ООД:</w:t>
      </w:r>
    </w:p>
    <w:p w:rsidR="003156C8" w:rsidRPr="003156C8" w:rsidRDefault="003156C8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04AD2" w:rsidRPr="00AD5519" w:rsidRDefault="00D04AD2" w:rsidP="00AD55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П1 =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54 300,15/54 300,15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х100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=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100</w:t>
      </w:r>
      <w:r w:rsidR="00EA1A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т.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D04AD2" w:rsidRPr="00720B0F" w:rsidRDefault="00D04AD2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П2 =( 43 /43)х100=100</w:t>
      </w:r>
      <w:r w:rsidR="00EA1A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т.</w:t>
      </w:r>
    </w:p>
    <w:p w:rsidR="00BD21CE" w:rsidRDefault="00BD21CE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04AD2" w:rsidRPr="00FF48EF" w:rsidRDefault="00D04AD2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КО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=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П1х</w:t>
      </w:r>
      <w:r w:rsidR="00EC616F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</w:t>
      </w:r>
      <w:r w:rsidR="00EC616F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% +</w:t>
      </w:r>
      <w:r w:rsidRPr="00FF48EF">
        <w:rPr>
          <w:rFonts w:ascii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П2х</w:t>
      </w:r>
      <w:r w:rsidR="00EC616F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20</w:t>
      </w:r>
      <w:r w:rsidR="00EC616F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%</w:t>
      </w:r>
    </w:p>
    <w:p w:rsidR="00D04AD2" w:rsidRDefault="00D04AD2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КО 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=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82+20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=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100 т.</w:t>
      </w:r>
    </w:p>
    <w:p w:rsidR="00D04AD2" w:rsidRPr="00FF48EF" w:rsidRDefault="00D04AD2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734A1" w:rsidRPr="00FF48EF" w:rsidRDefault="00474BC4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XIII</w:t>
      </w:r>
      <w:r w:rsidR="00204CA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AA23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="0078642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C734A1" w:rsidRPr="00FF48E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Оценка </w:t>
      </w:r>
      <w:r w:rsidR="00C734A1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="00C734A1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C734A1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="002D71E4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</w:t>
      </w:r>
      <w:r w:rsidR="00C734A1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а обособена позиция: </w:t>
      </w:r>
      <w:r w:rsidR="00C734A1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на хавлиени кърпи и халати за баня“</w:t>
      </w:r>
      <w:r w:rsidR="00C734A1"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C734A1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C734A1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„СВЕЖЕН“ ЕООД:</w:t>
      </w:r>
    </w:p>
    <w:p w:rsidR="00C734A1" w:rsidRPr="00FF48EF" w:rsidRDefault="00C734A1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734A1" w:rsidRPr="00FF48EF" w:rsidRDefault="00C734A1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П1 =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D00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45 347,00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/45 347,00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х100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=</w:t>
      </w:r>
      <w:r w:rsidR="00FD00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т.</w:t>
      </w:r>
    </w:p>
    <w:p w:rsidR="00C734A1" w:rsidRPr="00FF48EF" w:rsidRDefault="00C734A1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734A1" w:rsidRPr="00FF48EF" w:rsidRDefault="00C734A1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П2 =( 10 /54)х100=1</w:t>
      </w:r>
      <w:r w:rsidR="00FD00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="00BC77F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,52</w:t>
      </w:r>
      <w:r w:rsidR="00EA1A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т.</w:t>
      </w:r>
    </w:p>
    <w:p w:rsidR="00C734A1" w:rsidRPr="00FF48EF" w:rsidRDefault="00C734A1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734A1" w:rsidRPr="00FF48EF" w:rsidRDefault="00C734A1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КО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=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П1х</w:t>
      </w:r>
      <w:r w:rsidR="005D13F8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</w:t>
      </w:r>
      <w:r w:rsidR="005D13F8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% +</w:t>
      </w:r>
      <w:r w:rsidRPr="00FF48EF">
        <w:rPr>
          <w:rFonts w:ascii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П2х</w:t>
      </w:r>
      <w:r w:rsidR="005D13F8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20</w:t>
      </w:r>
      <w:r w:rsidR="005D13F8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%</w:t>
      </w:r>
    </w:p>
    <w:p w:rsidR="002D71E4" w:rsidRPr="00DE3A92" w:rsidRDefault="00C734A1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КО 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=</w:t>
      </w:r>
      <w:r w:rsidR="00FD0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80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+3,</w:t>
      </w:r>
      <w:r w:rsidR="00BC7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70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=</w:t>
      </w:r>
      <w:r w:rsidR="00FD0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83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,</w:t>
      </w:r>
      <w:r w:rsidR="00BC7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7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0 т.</w:t>
      </w:r>
    </w:p>
    <w:p w:rsidR="002D71E4" w:rsidRPr="00FF48EF" w:rsidRDefault="002D71E4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D71E4" w:rsidRPr="00FF48EF" w:rsidRDefault="00474BC4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74BC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XIII.</w:t>
      </w:r>
      <w:r w:rsidR="00AA23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="002D71E4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2D71E4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2D71E4" w:rsidRPr="00FF48E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Оценка </w:t>
      </w:r>
      <w:r w:rsidR="002D71E4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="002D71E4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2D71E4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-ва обособена позиция: </w:t>
      </w:r>
      <w:r w:rsidR="002D71E4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на хавлиени кърпи и халати за баня“</w:t>
      </w:r>
      <w:r w:rsidR="002D71E4"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2D71E4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2D71E4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„ПЕРУН ККБ“ ЕООД:</w:t>
      </w:r>
    </w:p>
    <w:p w:rsidR="002D71E4" w:rsidRPr="00FF48EF" w:rsidRDefault="002D71E4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D71E4" w:rsidRPr="00AD5519" w:rsidRDefault="002D71E4" w:rsidP="00AD55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П1 =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339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45 347,00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/50 561,00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х100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=</w:t>
      </w:r>
      <w:r w:rsidR="004339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89</w:t>
      </w:r>
      <w:r w:rsidR="00AB11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,69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т.</w:t>
      </w:r>
    </w:p>
    <w:p w:rsidR="002D71E4" w:rsidRPr="004E481B" w:rsidRDefault="002D71E4" w:rsidP="004E4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П2 =( 10/10)х100=10</w:t>
      </w:r>
      <w:r w:rsidR="00D072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т.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КО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=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П1х80</w:t>
      </w:r>
      <w:r w:rsidR="00F6339E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977A36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% +</w:t>
      </w:r>
      <w:r w:rsidRPr="00FF48EF">
        <w:rPr>
          <w:rFonts w:ascii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П2х20</w:t>
      </w:r>
      <w:r w:rsidR="00977A36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F6339E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%</w:t>
      </w:r>
    </w:p>
    <w:p w:rsidR="004E481B" w:rsidRPr="00F2399A" w:rsidRDefault="002D71E4" w:rsidP="00F2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КО 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=</w:t>
      </w:r>
      <w:r w:rsidR="00506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71,</w:t>
      </w:r>
      <w:r w:rsidR="006A2D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7</w:t>
      </w:r>
      <w:r w:rsidR="00AB1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5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+</w:t>
      </w:r>
      <w:r w:rsidR="00AB1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10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=</w:t>
      </w:r>
      <w:r w:rsidR="00AB1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81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,</w:t>
      </w:r>
      <w:r w:rsidR="006A2D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7</w:t>
      </w:r>
      <w:r w:rsidR="00AB1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5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т.</w:t>
      </w:r>
    </w:p>
    <w:p w:rsidR="00C556F2" w:rsidRPr="00693ADA" w:rsidRDefault="00C556F2" w:rsidP="00CD21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556F2" w:rsidRPr="00693ADA" w:rsidRDefault="00204CA3" w:rsidP="00693A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</w:t>
      </w:r>
      <w:r w:rsidR="00FA07A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</w:t>
      </w:r>
      <w:r w:rsidR="008D2C97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.</w:t>
      </w:r>
      <w:r w:rsidR="008D2C97"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D2C97" w:rsidRPr="00FF48EF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 извършване на горните действия, комисията </w:t>
      </w:r>
      <w:r w:rsidR="008D2C97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пристъпи към класиране на офертите и предложение за сключване на договор с класираните на първо място участници, както следва:</w:t>
      </w:r>
    </w:p>
    <w:p w:rsidR="00C556F2" w:rsidRPr="00693ADA" w:rsidRDefault="008D2C97" w:rsidP="00693A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обособена позиция №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zh-CN"/>
        </w:rPr>
        <w:t>„Доставка на чаршафи и спално бельо“: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8D2C97" w:rsidRDefault="008D2C97" w:rsidP="00CD21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1-во място: </w:t>
      </w:r>
    </w:p>
    <w:p w:rsidR="00C556F2" w:rsidRPr="004968B3" w:rsidRDefault="00993D9A" w:rsidP="004968B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„СВЕЖЕН“ ЕООД</w:t>
      </w:r>
      <w:r w:rsidRPr="00FF48EF">
        <w:rPr>
          <w:rFonts w:ascii="Times New Roman" w:hAnsi="Times New Roman" w:cs="Times New Roman"/>
          <w:sz w:val="28"/>
          <w:szCs w:val="28"/>
        </w:rPr>
        <w:t xml:space="preserve"> -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получена комплексна оценка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83,</w:t>
      </w:r>
      <w:r w:rsidR="00AB11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70</w:t>
      </w:r>
      <w:r w:rsidRPr="00FF48E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точки.</w:t>
      </w:r>
    </w:p>
    <w:p w:rsidR="008D2C97" w:rsidRPr="00FF48EF" w:rsidRDefault="008D2C97" w:rsidP="00CD21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2-ро място: </w:t>
      </w:r>
    </w:p>
    <w:p w:rsidR="00C556F2" w:rsidRPr="00693ADA" w:rsidRDefault="00993D9A" w:rsidP="00693A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3D9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ПЕРУН ККБ“ ЕООД</w:t>
      </w:r>
      <w:r w:rsidRPr="00993D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с получена комплексна оценка – </w:t>
      </w:r>
      <w:r w:rsidR="00AB11DB">
        <w:rPr>
          <w:rFonts w:ascii="Times New Roman" w:eastAsia="Times New Roman" w:hAnsi="Times New Roman" w:cs="Times New Roman"/>
          <w:sz w:val="28"/>
          <w:szCs w:val="28"/>
          <w:lang w:eastAsia="bg-BG"/>
        </w:rPr>
        <w:t>81</w:t>
      </w:r>
      <w:r w:rsidRPr="00993D9A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A2D3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="00AB11DB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993D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точки.</w:t>
      </w:r>
    </w:p>
    <w:p w:rsidR="008D2C97" w:rsidRDefault="003D397B" w:rsidP="003D397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място: </w:t>
      </w:r>
    </w:p>
    <w:p w:rsidR="00C556F2" w:rsidRDefault="003D397B" w:rsidP="004968B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„АРТЕК - 92“ ООД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 получена комплексна оценка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71,46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zh-CN"/>
        </w:rPr>
        <w:t>точки.</w:t>
      </w:r>
    </w:p>
    <w:p w:rsidR="004968B3" w:rsidRPr="004968B3" w:rsidRDefault="004968B3" w:rsidP="004968B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56F2" w:rsidRPr="00693ADA" w:rsidRDefault="008D2C97" w:rsidP="00693A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обособена позиция №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zh-CN"/>
        </w:rPr>
        <w:t>„Доставка на хавлиени кърпи и халати“: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8D2C97" w:rsidRPr="00FF48EF" w:rsidRDefault="008D2C97" w:rsidP="00CD21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1-во място: </w:t>
      </w:r>
    </w:p>
    <w:p w:rsidR="009324AC" w:rsidRPr="00693ADA" w:rsidRDefault="008D2C97" w:rsidP="00693A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„АРТЕК - 92“ ООД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 получена комплексна оценка -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100 </w:t>
      </w:r>
      <w:r w:rsidR="006F7387">
        <w:rPr>
          <w:rFonts w:ascii="Times New Roman" w:eastAsia="Times New Roman" w:hAnsi="Times New Roman" w:cs="Times New Roman"/>
          <w:sz w:val="28"/>
          <w:szCs w:val="28"/>
          <w:lang w:eastAsia="zh-CN"/>
        </w:rPr>
        <w:t>точки</w:t>
      </w:r>
      <w:r w:rsidR="005C3FB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324AC" w:rsidRPr="00693ADA" w:rsidRDefault="009324AC" w:rsidP="0069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Pr="00FF48EF" w:rsidRDefault="00B95EB9" w:rsidP="00CD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Комисията, определена да получи, разгледа и оцени офертите, събрани чрез публикуване на Обява за възлагане на обществена поръчка с предмет: </w:t>
      </w:r>
      <w:r w:rsidR="00227808" w:rsidRPr="00FF48EF">
        <w:rPr>
          <w:rFonts w:ascii="Times New Roman" w:eastAsia="Times New Roman" w:hAnsi="Times New Roman" w:cs="Times New Roman"/>
          <w:b/>
          <w:bCs/>
          <w:sz w:val="28"/>
          <w:szCs w:val="28"/>
        </w:rPr>
        <w:t>„Закупуване и доставка на чаршафи, спално бельо, хавлиени кърпи и халати за баня за нуждите на ИА „Военни клубове и военно-почивно дело“</w:t>
      </w:r>
      <w:r w:rsidR="005A5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две обособени позиции“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предлага за изпълнител на обществената поръчка:</w:t>
      </w:r>
    </w:p>
    <w:p w:rsidR="00B95EB9" w:rsidRPr="00FF48EF" w:rsidRDefault="00B95EB9" w:rsidP="00CD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95EB9" w:rsidRPr="00FF48EF" w:rsidRDefault="00B95EB9" w:rsidP="00CD2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обособена позиция № 1: 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на чаршафи и спално бельо“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класираният на първо място участник –</w:t>
      </w:r>
      <w:r w:rsidR="00993D9A" w:rsidRPr="00993D9A">
        <w:rPr>
          <w:rFonts w:ascii="Times New Roman" w:eastAsia="Times New Roman" w:hAnsi="Times New Roman" w:cs="Times New Roman"/>
          <w:sz w:val="28"/>
          <w:szCs w:val="28"/>
          <w:lang w:eastAsia="bg-BG"/>
        </w:rPr>
        <w:t>„СВЕЖЕН“ ЕООД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 14</w:t>
      </w:r>
      <w:r w:rsidR="00993D9A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497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.11.2017 г.</w:t>
      </w:r>
      <w:r w:rsidR="00F15D38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,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15D3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получил най-висока комплексна оценка –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993D9A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B11DB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0 точки.</w:t>
      </w:r>
    </w:p>
    <w:p w:rsidR="00B95EB9" w:rsidRPr="00FF48EF" w:rsidRDefault="00B95EB9" w:rsidP="00CD212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 обособена позиция №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2: 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на хавлиени кърпи и халати за баня“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класираният на първо място участник –  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„АРТЕК - 92“ ООД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подадена оферта с </w:t>
      </w:r>
      <w:r w:rsidR="00023321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вх. 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№14484/207.11.2017  </w:t>
      </w:r>
      <w:r w:rsidR="00F15D3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получил най-висока комплексна оценка 100 точки.</w:t>
      </w:r>
    </w:p>
    <w:p w:rsidR="00B95EB9" w:rsidRPr="00FF48EF" w:rsidRDefault="00B95EB9" w:rsidP="00CD212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95EB9" w:rsidRPr="00FF48EF" w:rsidRDefault="00B95EB9" w:rsidP="00CD2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проведе </w:t>
      </w:r>
      <w:r w:rsidR="00896838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F15D3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15D38" w:rsidRPr="00FF48E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896838">
        <w:rPr>
          <w:rFonts w:ascii="Times New Roman" w:eastAsia="Times New Roman" w:hAnsi="Times New Roman" w:cs="Times New Roman"/>
          <w:sz w:val="28"/>
          <w:szCs w:val="28"/>
          <w:lang w:eastAsia="bg-BG"/>
        </w:rPr>
        <w:t>тр</w:t>
      </w:r>
      <w:r w:rsidR="00F15D3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заседания - на </w:t>
      </w:r>
      <w:r w:rsidR="005A0C3C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08.11.2017 г</w:t>
      </w:r>
      <w:r w:rsidR="00023321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15D3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15D3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20.11.2017 г. и 2</w:t>
      </w:r>
      <w:r w:rsidR="00993D9A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F15D3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.11.2017 г.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разглеждане и оценка на получените оферти.</w:t>
      </w:r>
    </w:p>
    <w:p w:rsidR="00B95EB9" w:rsidRPr="00FF48EF" w:rsidRDefault="00B95EB9" w:rsidP="00CD212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работата си комисията състави и подписа настоящия протокол в 1 (един) оригинален екземпляр.</w:t>
      </w:r>
    </w:p>
    <w:p w:rsidR="00B95EB9" w:rsidRPr="00FF48EF" w:rsidRDefault="00B95EB9" w:rsidP="00CD212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Pr="00FF48EF" w:rsidRDefault="00B95EB9" w:rsidP="00CD212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документация по разглежданата процедура</w:t>
      </w:r>
    </w:p>
    <w:p w:rsidR="00B95EB9" w:rsidRPr="00FF48EF" w:rsidRDefault="00B95EB9" w:rsidP="00CD212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Pr="00FF48EF" w:rsidRDefault="000826FF" w:rsidP="00CD212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B95EB9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</w:p>
    <w:p w:rsidR="00B95EB9" w:rsidRPr="00FF48EF" w:rsidRDefault="00B95EB9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</w:t>
      </w:r>
      <w:r w:rsidR="005A0C3C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</w:t>
      </w:r>
      <w:r w:rsidR="00082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B0D2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="00082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A2EB6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Калина Борисова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..............</w:t>
      </w:r>
      <w:r w:rsidR="00542C77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</w:t>
      </w:r>
      <w:r w:rsidR="005A0C3C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B95EB9" w:rsidRPr="00FF48EF" w:rsidRDefault="004B0D2F" w:rsidP="00CD212F">
      <w:pPr>
        <w:spacing w:after="0" w:line="240" w:lineRule="auto"/>
        <w:ind w:left="3600" w:hanging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B95EB9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</w:p>
    <w:p w:rsidR="005A0C3C" w:rsidRPr="00FF48EF" w:rsidRDefault="005A0C3C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  <w:r w:rsidR="002008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2A2EB6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Снежана Караиванова</w:t>
      </w:r>
      <w:r w:rsidR="00B95EB9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</w:t>
      </w:r>
      <w:r w:rsidR="00542C77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="00B95EB9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</w:t>
      </w:r>
    </w:p>
    <w:p w:rsidR="0038690C" w:rsidRPr="005A0C3C" w:rsidRDefault="005A0C3C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CD212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</w:t>
      </w:r>
      <w:r w:rsidR="00321283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</w:t>
      </w:r>
      <w:r w:rsidR="002008DA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r w:rsidRPr="00943599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2A2EB6" w:rsidRPr="00943599">
        <w:rPr>
          <w:rFonts w:ascii="Times New Roman" w:eastAsia="Times New Roman" w:hAnsi="Times New Roman" w:cs="Times New Roman"/>
          <w:sz w:val="28"/>
          <w:szCs w:val="28"/>
          <w:lang w:eastAsia="bg-BG"/>
        </w:rPr>
        <w:t>Ирина</w:t>
      </w:r>
      <w:r w:rsidR="002A2EB6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Колева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</w:t>
      </w:r>
      <w:r w:rsidR="00542C77">
        <w:rPr>
          <w:rFonts w:ascii="Times New Roman" w:eastAsia="Times New Roman" w:hAnsi="Times New Roman" w:cs="Times New Roman"/>
          <w:sz w:val="27"/>
          <w:szCs w:val="27"/>
          <w:lang w:eastAsia="bg-BG"/>
        </w:rPr>
        <w:t>/п/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...................</w:t>
      </w:r>
    </w:p>
    <w:sectPr w:rsidR="0038690C" w:rsidRPr="005A0C3C" w:rsidSect="00227808">
      <w:footerReference w:type="default" r:id="rId10"/>
      <w:pgSz w:w="11906" w:h="16838"/>
      <w:pgMar w:top="1135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A6" w:rsidRDefault="00654FA6" w:rsidP="00AA4ABE">
      <w:pPr>
        <w:spacing w:after="0" w:line="240" w:lineRule="auto"/>
      </w:pPr>
      <w:r>
        <w:separator/>
      </w:r>
    </w:p>
  </w:endnote>
  <w:endnote w:type="continuationSeparator" w:id="0">
    <w:p w:rsidR="00654FA6" w:rsidRDefault="00654FA6" w:rsidP="00A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00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BF6" w:rsidRDefault="00557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F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BF6" w:rsidRDefault="00557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A6" w:rsidRDefault="00654FA6" w:rsidP="00AA4ABE">
      <w:pPr>
        <w:spacing w:after="0" w:line="240" w:lineRule="auto"/>
      </w:pPr>
      <w:r>
        <w:separator/>
      </w:r>
    </w:p>
  </w:footnote>
  <w:footnote w:type="continuationSeparator" w:id="0">
    <w:p w:rsidR="00654FA6" w:rsidRDefault="00654FA6" w:rsidP="00AA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6A7206"/>
    <w:lvl w:ilvl="0">
      <w:numFmt w:val="bullet"/>
      <w:lvlText w:val="*"/>
      <w:lvlJc w:val="left"/>
    </w:lvl>
  </w:abstractNum>
  <w:abstractNum w:abstractNumId="1">
    <w:nsid w:val="001B3E8F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0910"/>
    <w:multiLevelType w:val="hybridMultilevel"/>
    <w:tmpl w:val="73EA564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27F3"/>
    <w:multiLevelType w:val="hybridMultilevel"/>
    <w:tmpl w:val="6FE6336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6F5DB6"/>
    <w:multiLevelType w:val="hybridMultilevel"/>
    <w:tmpl w:val="A4386FD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AE4D1C"/>
    <w:multiLevelType w:val="hybridMultilevel"/>
    <w:tmpl w:val="78F272A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ED2ACC"/>
    <w:multiLevelType w:val="hybridMultilevel"/>
    <w:tmpl w:val="F902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862"/>
    <w:multiLevelType w:val="hybridMultilevel"/>
    <w:tmpl w:val="15C8F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36829"/>
    <w:multiLevelType w:val="hybridMultilevel"/>
    <w:tmpl w:val="A39ADF72"/>
    <w:lvl w:ilvl="0" w:tplc="A83A5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27FE7"/>
    <w:multiLevelType w:val="hybridMultilevel"/>
    <w:tmpl w:val="21B6CE02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46C4F1D"/>
    <w:multiLevelType w:val="hybridMultilevel"/>
    <w:tmpl w:val="F4E45AE6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2B130DD"/>
    <w:multiLevelType w:val="hybridMultilevel"/>
    <w:tmpl w:val="EE04BC88"/>
    <w:lvl w:ilvl="0" w:tplc="02222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8F161B"/>
    <w:multiLevelType w:val="hybridMultilevel"/>
    <w:tmpl w:val="C502560C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A433040"/>
    <w:multiLevelType w:val="hybridMultilevel"/>
    <w:tmpl w:val="13667BA0"/>
    <w:lvl w:ilvl="0" w:tplc="10DA00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AB67D36"/>
    <w:multiLevelType w:val="hybridMultilevel"/>
    <w:tmpl w:val="22741A30"/>
    <w:lvl w:ilvl="0" w:tplc="418606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5A8209BC"/>
    <w:multiLevelType w:val="hybridMultilevel"/>
    <w:tmpl w:val="89F893D6"/>
    <w:lvl w:ilvl="0" w:tplc="CEEAA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B3261FB"/>
    <w:multiLevelType w:val="hybridMultilevel"/>
    <w:tmpl w:val="4CFCC7B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B493609"/>
    <w:multiLevelType w:val="hybridMultilevel"/>
    <w:tmpl w:val="B4D4B2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932A4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A5320"/>
    <w:multiLevelType w:val="hybridMultilevel"/>
    <w:tmpl w:val="E9B68C36"/>
    <w:lvl w:ilvl="0" w:tplc="97ECD2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3001622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6545C"/>
    <w:multiLevelType w:val="hybridMultilevel"/>
    <w:tmpl w:val="E5569800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3"/>
  </w:num>
  <w:num w:numId="5">
    <w:abstractNumId w:val="3"/>
  </w:num>
  <w:num w:numId="6">
    <w:abstractNumId w:val="14"/>
  </w:num>
  <w:num w:numId="7">
    <w:abstractNumId w:val="1"/>
  </w:num>
  <w:num w:numId="8">
    <w:abstractNumId w:val="6"/>
  </w:num>
  <w:num w:numId="9">
    <w:abstractNumId w:val="16"/>
  </w:num>
  <w:num w:numId="10">
    <w:abstractNumId w:val="21"/>
  </w:num>
  <w:num w:numId="11">
    <w:abstractNumId w:val="10"/>
  </w:num>
  <w:num w:numId="12">
    <w:abstractNumId w:val="12"/>
  </w:num>
  <w:num w:numId="13">
    <w:abstractNumId w:val="17"/>
  </w:num>
  <w:num w:numId="14">
    <w:abstractNumId w:val="18"/>
  </w:num>
  <w:num w:numId="15">
    <w:abstractNumId w:val="2"/>
  </w:num>
  <w:num w:numId="16">
    <w:abstractNumId w:val="4"/>
  </w:num>
  <w:num w:numId="17">
    <w:abstractNumId w:val="11"/>
  </w:num>
  <w:num w:numId="18">
    <w:abstractNumId w:val="5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5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B"/>
    <w:rsid w:val="000002E7"/>
    <w:rsid w:val="00000E1F"/>
    <w:rsid w:val="00002F9B"/>
    <w:rsid w:val="00004857"/>
    <w:rsid w:val="0000691B"/>
    <w:rsid w:val="00007085"/>
    <w:rsid w:val="00007B8B"/>
    <w:rsid w:val="0002152D"/>
    <w:rsid w:val="0002208A"/>
    <w:rsid w:val="00023172"/>
    <w:rsid w:val="00023321"/>
    <w:rsid w:val="00024BBD"/>
    <w:rsid w:val="00025E72"/>
    <w:rsid w:val="000301EE"/>
    <w:rsid w:val="0003104F"/>
    <w:rsid w:val="00031B0E"/>
    <w:rsid w:val="00033E0B"/>
    <w:rsid w:val="00034DEB"/>
    <w:rsid w:val="000350DB"/>
    <w:rsid w:val="000359B1"/>
    <w:rsid w:val="00035E88"/>
    <w:rsid w:val="00042565"/>
    <w:rsid w:val="000518C1"/>
    <w:rsid w:val="00053532"/>
    <w:rsid w:val="00056D57"/>
    <w:rsid w:val="00063AF6"/>
    <w:rsid w:val="00063BCD"/>
    <w:rsid w:val="00063D87"/>
    <w:rsid w:val="00071D47"/>
    <w:rsid w:val="000757B3"/>
    <w:rsid w:val="00077AA7"/>
    <w:rsid w:val="00077ADD"/>
    <w:rsid w:val="000826FF"/>
    <w:rsid w:val="00083CBE"/>
    <w:rsid w:val="00084739"/>
    <w:rsid w:val="000853E7"/>
    <w:rsid w:val="00086A8B"/>
    <w:rsid w:val="0009118E"/>
    <w:rsid w:val="00092520"/>
    <w:rsid w:val="00097C47"/>
    <w:rsid w:val="00097C83"/>
    <w:rsid w:val="000A001B"/>
    <w:rsid w:val="000A283B"/>
    <w:rsid w:val="000A369E"/>
    <w:rsid w:val="000A4F14"/>
    <w:rsid w:val="000B294D"/>
    <w:rsid w:val="000B2EE8"/>
    <w:rsid w:val="000B4045"/>
    <w:rsid w:val="000B4047"/>
    <w:rsid w:val="000C2D88"/>
    <w:rsid w:val="000C4913"/>
    <w:rsid w:val="000C594F"/>
    <w:rsid w:val="000D165F"/>
    <w:rsid w:val="000D2B42"/>
    <w:rsid w:val="000D519B"/>
    <w:rsid w:val="000D694A"/>
    <w:rsid w:val="000D7AFB"/>
    <w:rsid w:val="000E2BE4"/>
    <w:rsid w:val="000E2F2C"/>
    <w:rsid w:val="000E3991"/>
    <w:rsid w:val="000E4E94"/>
    <w:rsid w:val="000E511A"/>
    <w:rsid w:val="000E5299"/>
    <w:rsid w:val="000E56BA"/>
    <w:rsid w:val="000E6F42"/>
    <w:rsid w:val="000F3477"/>
    <w:rsid w:val="00100A3F"/>
    <w:rsid w:val="00101A87"/>
    <w:rsid w:val="00104C9F"/>
    <w:rsid w:val="00105BA2"/>
    <w:rsid w:val="001062E1"/>
    <w:rsid w:val="0011156F"/>
    <w:rsid w:val="001141CA"/>
    <w:rsid w:val="00122D11"/>
    <w:rsid w:val="0012322E"/>
    <w:rsid w:val="0012376D"/>
    <w:rsid w:val="0012784B"/>
    <w:rsid w:val="00127BA2"/>
    <w:rsid w:val="00132117"/>
    <w:rsid w:val="001337DB"/>
    <w:rsid w:val="00133AD7"/>
    <w:rsid w:val="00136776"/>
    <w:rsid w:val="00136D4D"/>
    <w:rsid w:val="0015215C"/>
    <w:rsid w:val="00152E78"/>
    <w:rsid w:val="0015324F"/>
    <w:rsid w:val="001541A0"/>
    <w:rsid w:val="0015673D"/>
    <w:rsid w:val="0016181E"/>
    <w:rsid w:val="00161DFD"/>
    <w:rsid w:val="00162D50"/>
    <w:rsid w:val="00163C20"/>
    <w:rsid w:val="00166545"/>
    <w:rsid w:val="0016684B"/>
    <w:rsid w:val="001730FE"/>
    <w:rsid w:val="001746D9"/>
    <w:rsid w:val="00175A9B"/>
    <w:rsid w:val="00175BB1"/>
    <w:rsid w:val="0017720D"/>
    <w:rsid w:val="00182227"/>
    <w:rsid w:val="00183D2C"/>
    <w:rsid w:val="001849D4"/>
    <w:rsid w:val="00185A2F"/>
    <w:rsid w:val="0019093C"/>
    <w:rsid w:val="001A1D5A"/>
    <w:rsid w:val="001A1FEE"/>
    <w:rsid w:val="001A2640"/>
    <w:rsid w:val="001A2FFB"/>
    <w:rsid w:val="001A4605"/>
    <w:rsid w:val="001A561F"/>
    <w:rsid w:val="001B3FA8"/>
    <w:rsid w:val="001B44C4"/>
    <w:rsid w:val="001B6955"/>
    <w:rsid w:val="001B709E"/>
    <w:rsid w:val="001C3EC5"/>
    <w:rsid w:val="001C417E"/>
    <w:rsid w:val="001E14C2"/>
    <w:rsid w:val="001E2213"/>
    <w:rsid w:val="001E25A6"/>
    <w:rsid w:val="001E420F"/>
    <w:rsid w:val="001E52FA"/>
    <w:rsid w:val="001F3F3B"/>
    <w:rsid w:val="001F64FD"/>
    <w:rsid w:val="001F65B8"/>
    <w:rsid w:val="002008DA"/>
    <w:rsid w:val="0020104E"/>
    <w:rsid w:val="002038F4"/>
    <w:rsid w:val="00204329"/>
    <w:rsid w:val="00204CA3"/>
    <w:rsid w:val="00205278"/>
    <w:rsid w:val="00207814"/>
    <w:rsid w:val="00211D3B"/>
    <w:rsid w:val="0021327A"/>
    <w:rsid w:val="002144ED"/>
    <w:rsid w:val="00215400"/>
    <w:rsid w:val="00216670"/>
    <w:rsid w:val="002172F1"/>
    <w:rsid w:val="0021778C"/>
    <w:rsid w:val="0022002C"/>
    <w:rsid w:val="00225315"/>
    <w:rsid w:val="00227808"/>
    <w:rsid w:val="002317C7"/>
    <w:rsid w:val="002360FC"/>
    <w:rsid w:val="00237643"/>
    <w:rsid w:val="002428D8"/>
    <w:rsid w:val="002429A0"/>
    <w:rsid w:val="00244373"/>
    <w:rsid w:val="0024567C"/>
    <w:rsid w:val="00245875"/>
    <w:rsid w:val="00245ECF"/>
    <w:rsid w:val="002473BA"/>
    <w:rsid w:val="00247DB0"/>
    <w:rsid w:val="00250081"/>
    <w:rsid w:val="00250634"/>
    <w:rsid w:val="0025345C"/>
    <w:rsid w:val="002621C8"/>
    <w:rsid w:val="0026695F"/>
    <w:rsid w:val="00271F33"/>
    <w:rsid w:val="0027274D"/>
    <w:rsid w:val="00274633"/>
    <w:rsid w:val="00274A1E"/>
    <w:rsid w:val="002773A2"/>
    <w:rsid w:val="00277EDB"/>
    <w:rsid w:val="00280700"/>
    <w:rsid w:val="002834E5"/>
    <w:rsid w:val="00283BEE"/>
    <w:rsid w:val="00291791"/>
    <w:rsid w:val="002921AD"/>
    <w:rsid w:val="002921EB"/>
    <w:rsid w:val="002924B9"/>
    <w:rsid w:val="00294086"/>
    <w:rsid w:val="00295614"/>
    <w:rsid w:val="00296A15"/>
    <w:rsid w:val="002970DB"/>
    <w:rsid w:val="002A26EC"/>
    <w:rsid w:val="002A2EB6"/>
    <w:rsid w:val="002B1FCA"/>
    <w:rsid w:val="002B2EF6"/>
    <w:rsid w:val="002B3448"/>
    <w:rsid w:val="002B4A5B"/>
    <w:rsid w:val="002B5060"/>
    <w:rsid w:val="002C1A9A"/>
    <w:rsid w:val="002C2E39"/>
    <w:rsid w:val="002C3535"/>
    <w:rsid w:val="002C500D"/>
    <w:rsid w:val="002C64FC"/>
    <w:rsid w:val="002D012D"/>
    <w:rsid w:val="002D3428"/>
    <w:rsid w:val="002D3B1C"/>
    <w:rsid w:val="002D3F4B"/>
    <w:rsid w:val="002D4259"/>
    <w:rsid w:val="002D71E4"/>
    <w:rsid w:val="002E3DC7"/>
    <w:rsid w:val="002E58F3"/>
    <w:rsid w:val="002E6F0E"/>
    <w:rsid w:val="002E7DD4"/>
    <w:rsid w:val="002F0722"/>
    <w:rsid w:val="002F1543"/>
    <w:rsid w:val="002F2562"/>
    <w:rsid w:val="002F6822"/>
    <w:rsid w:val="002F6B01"/>
    <w:rsid w:val="00302097"/>
    <w:rsid w:val="00303527"/>
    <w:rsid w:val="00303A06"/>
    <w:rsid w:val="00304D60"/>
    <w:rsid w:val="00307181"/>
    <w:rsid w:val="00307659"/>
    <w:rsid w:val="00312E9F"/>
    <w:rsid w:val="00314F67"/>
    <w:rsid w:val="003156C8"/>
    <w:rsid w:val="00315920"/>
    <w:rsid w:val="003176E3"/>
    <w:rsid w:val="00320DF9"/>
    <w:rsid w:val="00321283"/>
    <w:rsid w:val="003223B9"/>
    <w:rsid w:val="00326D47"/>
    <w:rsid w:val="0033415E"/>
    <w:rsid w:val="0033533D"/>
    <w:rsid w:val="003365E3"/>
    <w:rsid w:val="0033661E"/>
    <w:rsid w:val="003425CB"/>
    <w:rsid w:val="003434C2"/>
    <w:rsid w:val="00351538"/>
    <w:rsid w:val="0035463D"/>
    <w:rsid w:val="00355107"/>
    <w:rsid w:val="003553A5"/>
    <w:rsid w:val="00356562"/>
    <w:rsid w:val="00360D12"/>
    <w:rsid w:val="00362711"/>
    <w:rsid w:val="00365173"/>
    <w:rsid w:val="0037006F"/>
    <w:rsid w:val="00371438"/>
    <w:rsid w:val="0037158D"/>
    <w:rsid w:val="00374D7F"/>
    <w:rsid w:val="003758C8"/>
    <w:rsid w:val="00380CD7"/>
    <w:rsid w:val="00380D7E"/>
    <w:rsid w:val="0038690C"/>
    <w:rsid w:val="00386F1D"/>
    <w:rsid w:val="0039132C"/>
    <w:rsid w:val="00392FAF"/>
    <w:rsid w:val="003936B7"/>
    <w:rsid w:val="00394E19"/>
    <w:rsid w:val="003976EE"/>
    <w:rsid w:val="003A6A84"/>
    <w:rsid w:val="003A6DCA"/>
    <w:rsid w:val="003B0F53"/>
    <w:rsid w:val="003B22EE"/>
    <w:rsid w:val="003B2CF5"/>
    <w:rsid w:val="003B5167"/>
    <w:rsid w:val="003B5B0C"/>
    <w:rsid w:val="003B618C"/>
    <w:rsid w:val="003C03F1"/>
    <w:rsid w:val="003C0F3E"/>
    <w:rsid w:val="003C14EC"/>
    <w:rsid w:val="003C5121"/>
    <w:rsid w:val="003C70BD"/>
    <w:rsid w:val="003D28E5"/>
    <w:rsid w:val="003D2FA7"/>
    <w:rsid w:val="003D397B"/>
    <w:rsid w:val="003D3C92"/>
    <w:rsid w:val="003D7946"/>
    <w:rsid w:val="003D7E0F"/>
    <w:rsid w:val="003E2B12"/>
    <w:rsid w:val="003E7554"/>
    <w:rsid w:val="003E76F1"/>
    <w:rsid w:val="003E7F57"/>
    <w:rsid w:val="003F0BE5"/>
    <w:rsid w:val="003F1816"/>
    <w:rsid w:val="003F1B8F"/>
    <w:rsid w:val="003F2C57"/>
    <w:rsid w:val="003F2DF8"/>
    <w:rsid w:val="003F712A"/>
    <w:rsid w:val="00400692"/>
    <w:rsid w:val="004008FF"/>
    <w:rsid w:val="00401162"/>
    <w:rsid w:val="00402498"/>
    <w:rsid w:val="00406C03"/>
    <w:rsid w:val="004108D4"/>
    <w:rsid w:val="004124DE"/>
    <w:rsid w:val="00413C01"/>
    <w:rsid w:val="00415DE8"/>
    <w:rsid w:val="00416308"/>
    <w:rsid w:val="00421A23"/>
    <w:rsid w:val="00423C94"/>
    <w:rsid w:val="00427D14"/>
    <w:rsid w:val="00431677"/>
    <w:rsid w:val="00432157"/>
    <w:rsid w:val="00432AE8"/>
    <w:rsid w:val="00433907"/>
    <w:rsid w:val="00434A16"/>
    <w:rsid w:val="00436E80"/>
    <w:rsid w:val="004423D5"/>
    <w:rsid w:val="00442F4F"/>
    <w:rsid w:val="00443197"/>
    <w:rsid w:val="0044672C"/>
    <w:rsid w:val="004475D2"/>
    <w:rsid w:val="00450F67"/>
    <w:rsid w:val="004535BD"/>
    <w:rsid w:val="00454CAC"/>
    <w:rsid w:val="00457B05"/>
    <w:rsid w:val="00460966"/>
    <w:rsid w:val="004610A1"/>
    <w:rsid w:val="004624B8"/>
    <w:rsid w:val="00463DCA"/>
    <w:rsid w:val="00466078"/>
    <w:rsid w:val="00466127"/>
    <w:rsid w:val="004728A6"/>
    <w:rsid w:val="004732CB"/>
    <w:rsid w:val="00474BC4"/>
    <w:rsid w:val="00475B81"/>
    <w:rsid w:val="004769E4"/>
    <w:rsid w:val="00476D50"/>
    <w:rsid w:val="0048199C"/>
    <w:rsid w:val="00482081"/>
    <w:rsid w:val="00482FBA"/>
    <w:rsid w:val="00484A13"/>
    <w:rsid w:val="004968B3"/>
    <w:rsid w:val="004A1829"/>
    <w:rsid w:val="004A6C72"/>
    <w:rsid w:val="004B0D2F"/>
    <w:rsid w:val="004B1416"/>
    <w:rsid w:val="004B36EC"/>
    <w:rsid w:val="004B436E"/>
    <w:rsid w:val="004B48B6"/>
    <w:rsid w:val="004B5CCC"/>
    <w:rsid w:val="004B7357"/>
    <w:rsid w:val="004B75C7"/>
    <w:rsid w:val="004B788E"/>
    <w:rsid w:val="004B793A"/>
    <w:rsid w:val="004C22F0"/>
    <w:rsid w:val="004C3D19"/>
    <w:rsid w:val="004C45FF"/>
    <w:rsid w:val="004C4F80"/>
    <w:rsid w:val="004C7257"/>
    <w:rsid w:val="004C75DE"/>
    <w:rsid w:val="004D27B9"/>
    <w:rsid w:val="004D7CEA"/>
    <w:rsid w:val="004E1023"/>
    <w:rsid w:val="004E2084"/>
    <w:rsid w:val="004E481B"/>
    <w:rsid w:val="004E680B"/>
    <w:rsid w:val="004E7E01"/>
    <w:rsid w:val="004F0699"/>
    <w:rsid w:val="004F13CC"/>
    <w:rsid w:val="004F1673"/>
    <w:rsid w:val="004F1B52"/>
    <w:rsid w:val="004F3501"/>
    <w:rsid w:val="004F52B8"/>
    <w:rsid w:val="0050068D"/>
    <w:rsid w:val="0050556A"/>
    <w:rsid w:val="00506915"/>
    <w:rsid w:val="00506C3F"/>
    <w:rsid w:val="00507A63"/>
    <w:rsid w:val="00514671"/>
    <w:rsid w:val="0052373E"/>
    <w:rsid w:val="00523F6F"/>
    <w:rsid w:val="00527762"/>
    <w:rsid w:val="005323B9"/>
    <w:rsid w:val="00533B84"/>
    <w:rsid w:val="00540F3E"/>
    <w:rsid w:val="00542C77"/>
    <w:rsid w:val="0054321C"/>
    <w:rsid w:val="00543229"/>
    <w:rsid w:val="00545C95"/>
    <w:rsid w:val="00545F87"/>
    <w:rsid w:val="00546C54"/>
    <w:rsid w:val="005508E6"/>
    <w:rsid w:val="00550909"/>
    <w:rsid w:val="00554E1C"/>
    <w:rsid w:val="00555ADA"/>
    <w:rsid w:val="00555C42"/>
    <w:rsid w:val="00557BF6"/>
    <w:rsid w:val="00561C5F"/>
    <w:rsid w:val="00562AE3"/>
    <w:rsid w:val="00562E5B"/>
    <w:rsid w:val="005640A4"/>
    <w:rsid w:val="005642E4"/>
    <w:rsid w:val="00567086"/>
    <w:rsid w:val="00567422"/>
    <w:rsid w:val="00571626"/>
    <w:rsid w:val="00581A4D"/>
    <w:rsid w:val="005844CF"/>
    <w:rsid w:val="00585F3D"/>
    <w:rsid w:val="0058668A"/>
    <w:rsid w:val="005869BB"/>
    <w:rsid w:val="005971B7"/>
    <w:rsid w:val="005A0C3C"/>
    <w:rsid w:val="005A5B34"/>
    <w:rsid w:val="005B6F27"/>
    <w:rsid w:val="005C236E"/>
    <w:rsid w:val="005C399F"/>
    <w:rsid w:val="005C3CD4"/>
    <w:rsid w:val="005C3FBA"/>
    <w:rsid w:val="005C62D7"/>
    <w:rsid w:val="005C6BC4"/>
    <w:rsid w:val="005D13F8"/>
    <w:rsid w:val="005D2CF0"/>
    <w:rsid w:val="005D33D3"/>
    <w:rsid w:val="005D464E"/>
    <w:rsid w:val="005D4F01"/>
    <w:rsid w:val="005D56AD"/>
    <w:rsid w:val="005D7984"/>
    <w:rsid w:val="005D7A2C"/>
    <w:rsid w:val="005E0CB6"/>
    <w:rsid w:val="005E1082"/>
    <w:rsid w:val="005E792D"/>
    <w:rsid w:val="005F265C"/>
    <w:rsid w:val="005F3AEC"/>
    <w:rsid w:val="005F4C58"/>
    <w:rsid w:val="005F6136"/>
    <w:rsid w:val="0060198B"/>
    <w:rsid w:val="00603CD9"/>
    <w:rsid w:val="0060522E"/>
    <w:rsid w:val="00605E3C"/>
    <w:rsid w:val="00606CFA"/>
    <w:rsid w:val="00610F7E"/>
    <w:rsid w:val="006157E5"/>
    <w:rsid w:val="00616233"/>
    <w:rsid w:val="00616E0C"/>
    <w:rsid w:val="00616ED4"/>
    <w:rsid w:val="00617A05"/>
    <w:rsid w:val="00621C1F"/>
    <w:rsid w:val="00624339"/>
    <w:rsid w:val="006278D7"/>
    <w:rsid w:val="00627C8E"/>
    <w:rsid w:val="00632D17"/>
    <w:rsid w:val="00633B59"/>
    <w:rsid w:val="00635127"/>
    <w:rsid w:val="00637943"/>
    <w:rsid w:val="00641BCC"/>
    <w:rsid w:val="00643B72"/>
    <w:rsid w:val="00645322"/>
    <w:rsid w:val="006456E4"/>
    <w:rsid w:val="006479CE"/>
    <w:rsid w:val="00647D04"/>
    <w:rsid w:val="0065027A"/>
    <w:rsid w:val="00650522"/>
    <w:rsid w:val="00651AB6"/>
    <w:rsid w:val="00651D5D"/>
    <w:rsid w:val="00654FA6"/>
    <w:rsid w:val="00656C17"/>
    <w:rsid w:val="00661E61"/>
    <w:rsid w:val="00661F52"/>
    <w:rsid w:val="006628A1"/>
    <w:rsid w:val="00663545"/>
    <w:rsid w:val="0066504C"/>
    <w:rsid w:val="006654FB"/>
    <w:rsid w:val="0066639D"/>
    <w:rsid w:val="006702F3"/>
    <w:rsid w:val="006715A0"/>
    <w:rsid w:val="00673BD7"/>
    <w:rsid w:val="00675955"/>
    <w:rsid w:val="006765BE"/>
    <w:rsid w:val="00676978"/>
    <w:rsid w:val="00676BF8"/>
    <w:rsid w:val="00682F19"/>
    <w:rsid w:val="00683706"/>
    <w:rsid w:val="00683B89"/>
    <w:rsid w:val="006859E5"/>
    <w:rsid w:val="006908DE"/>
    <w:rsid w:val="0069387A"/>
    <w:rsid w:val="00693ADA"/>
    <w:rsid w:val="00697E12"/>
    <w:rsid w:val="006A1333"/>
    <w:rsid w:val="006A1688"/>
    <w:rsid w:val="006A2CC9"/>
    <w:rsid w:val="006A2D30"/>
    <w:rsid w:val="006A6486"/>
    <w:rsid w:val="006B322B"/>
    <w:rsid w:val="006B341F"/>
    <w:rsid w:val="006B53F7"/>
    <w:rsid w:val="006B770F"/>
    <w:rsid w:val="006C1B01"/>
    <w:rsid w:val="006C51A5"/>
    <w:rsid w:val="006C5996"/>
    <w:rsid w:val="006C6EF2"/>
    <w:rsid w:val="006C7044"/>
    <w:rsid w:val="006D2228"/>
    <w:rsid w:val="006D4248"/>
    <w:rsid w:val="006D5120"/>
    <w:rsid w:val="006E0069"/>
    <w:rsid w:val="006E5AE8"/>
    <w:rsid w:val="006E68A5"/>
    <w:rsid w:val="006F12B9"/>
    <w:rsid w:val="006F40B6"/>
    <w:rsid w:val="006F45B6"/>
    <w:rsid w:val="006F533A"/>
    <w:rsid w:val="006F7387"/>
    <w:rsid w:val="0070078E"/>
    <w:rsid w:val="007020B0"/>
    <w:rsid w:val="007055B0"/>
    <w:rsid w:val="00710E41"/>
    <w:rsid w:val="00710F10"/>
    <w:rsid w:val="00720B0F"/>
    <w:rsid w:val="00723089"/>
    <w:rsid w:val="00725F63"/>
    <w:rsid w:val="00725FFB"/>
    <w:rsid w:val="007260EE"/>
    <w:rsid w:val="00731007"/>
    <w:rsid w:val="0073274F"/>
    <w:rsid w:val="00732D1A"/>
    <w:rsid w:val="00733C69"/>
    <w:rsid w:val="00735D10"/>
    <w:rsid w:val="00737C56"/>
    <w:rsid w:val="00737CB0"/>
    <w:rsid w:val="0074537E"/>
    <w:rsid w:val="00745C80"/>
    <w:rsid w:val="00750F74"/>
    <w:rsid w:val="00753558"/>
    <w:rsid w:val="007612C0"/>
    <w:rsid w:val="00762A99"/>
    <w:rsid w:val="0076382F"/>
    <w:rsid w:val="00763FB8"/>
    <w:rsid w:val="00770999"/>
    <w:rsid w:val="00773E82"/>
    <w:rsid w:val="00773F00"/>
    <w:rsid w:val="0077644A"/>
    <w:rsid w:val="007773BF"/>
    <w:rsid w:val="00784FA4"/>
    <w:rsid w:val="00786428"/>
    <w:rsid w:val="0078716F"/>
    <w:rsid w:val="007874D7"/>
    <w:rsid w:val="0079150F"/>
    <w:rsid w:val="00791BB0"/>
    <w:rsid w:val="00792373"/>
    <w:rsid w:val="007952E2"/>
    <w:rsid w:val="00795BE6"/>
    <w:rsid w:val="007972BF"/>
    <w:rsid w:val="00797BBA"/>
    <w:rsid w:val="007A2738"/>
    <w:rsid w:val="007A4D8A"/>
    <w:rsid w:val="007A5A63"/>
    <w:rsid w:val="007B0A3A"/>
    <w:rsid w:val="007B38B8"/>
    <w:rsid w:val="007B3A0A"/>
    <w:rsid w:val="007B607E"/>
    <w:rsid w:val="007B740B"/>
    <w:rsid w:val="007B7F1E"/>
    <w:rsid w:val="007C0C10"/>
    <w:rsid w:val="007C5FBF"/>
    <w:rsid w:val="007C661B"/>
    <w:rsid w:val="007D0D4F"/>
    <w:rsid w:val="007D286D"/>
    <w:rsid w:val="007D294C"/>
    <w:rsid w:val="007D566D"/>
    <w:rsid w:val="007E4F13"/>
    <w:rsid w:val="007E5CE0"/>
    <w:rsid w:val="007E63F0"/>
    <w:rsid w:val="007F04B6"/>
    <w:rsid w:val="007F1660"/>
    <w:rsid w:val="007F384B"/>
    <w:rsid w:val="007F78B5"/>
    <w:rsid w:val="00801A71"/>
    <w:rsid w:val="00807304"/>
    <w:rsid w:val="00812FD2"/>
    <w:rsid w:val="0081471E"/>
    <w:rsid w:val="008154A4"/>
    <w:rsid w:val="00821D12"/>
    <w:rsid w:val="00822AF4"/>
    <w:rsid w:val="00825B40"/>
    <w:rsid w:val="00825E43"/>
    <w:rsid w:val="0083038C"/>
    <w:rsid w:val="00835F7F"/>
    <w:rsid w:val="008406A6"/>
    <w:rsid w:val="008420AF"/>
    <w:rsid w:val="00844663"/>
    <w:rsid w:val="00845C4E"/>
    <w:rsid w:val="00846FD7"/>
    <w:rsid w:val="00847E2B"/>
    <w:rsid w:val="00853025"/>
    <w:rsid w:val="00867051"/>
    <w:rsid w:val="00867099"/>
    <w:rsid w:val="00872104"/>
    <w:rsid w:val="0087242C"/>
    <w:rsid w:val="00872D4C"/>
    <w:rsid w:val="00875EE3"/>
    <w:rsid w:val="00882072"/>
    <w:rsid w:val="008855CE"/>
    <w:rsid w:val="008859AF"/>
    <w:rsid w:val="00885A17"/>
    <w:rsid w:val="008865FD"/>
    <w:rsid w:val="008906DC"/>
    <w:rsid w:val="00891150"/>
    <w:rsid w:val="00891386"/>
    <w:rsid w:val="00891C15"/>
    <w:rsid w:val="008932FB"/>
    <w:rsid w:val="008936E1"/>
    <w:rsid w:val="00895833"/>
    <w:rsid w:val="00896838"/>
    <w:rsid w:val="00897BDB"/>
    <w:rsid w:val="008A488D"/>
    <w:rsid w:val="008B089F"/>
    <w:rsid w:val="008B38F5"/>
    <w:rsid w:val="008B67FC"/>
    <w:rsid w:val="008B6E6B"/>
    <w:rsid w:val="008C04B8"/>
    <w:rsid w:val="008C28C3"/>
    <w:rsid w:val="008C2D56"/>
    <w:rsid w:val="008C3741"/>
    <w:rsid w:val="008D0BCD"/>
    <w:rsid w:val="008D2C97"/>
    <w:rsid w:val="008D50D7"/>
    <w:rsid w:val="008D6690"/>
    <w:rsid w:val="008D76AB"/>
    <w:rsid w:val="008E2996"/>
    <w:rsid w:val="008E3D88"/>
    <w:rsid w:val="008E45B7"/>
    <w:rsid w:val="008E761E"/>
    <w:rsid w:val="008F101F"/>
    <w:rsid w:val="008F1C00"/>
    <w:rsid w:val="008F6FB2"/>
    <w:rsid w:val="00900789"/>
    <w:rsid w:val="00901BB2"/>
    <w:rsid w:val="00903781"/>
    <w:rsid w:val="00904227"/>
    <w:rsid w:val="00904CED"/>
    <w:rsid w:val="009051B8"/>
    <w:rsid w:val="0090533C"/>
    <w:rsid w:val="00907EBE"/>
    <w:rsid w:val="0091204B"/>
    <w:rsid w:val="00916C47"/>
    <w:rsid w:val="009179C3"/>
    <w:rsid w:val="00920047"/>
    <w:rsid w:val="009229F1"/>
    <w:rsid w:val="00926092"/>
    <w:rsid w:val="00926706"/>
    <w:rsid w:val="00927BA0"/>
    <w:rsid w:val="009307AF"/>
    <w:rsid w:val="00931171"/>
    <w:rsid w:val="009317D3"/>
    <w:rsid w:val="00931D77"/>
    <w:rsid w:val="009324AC"/>
    <w:rsid w:val="00932F82"/>
    <w:rsid w:val="00935CC1"/>
    <w:rsid w:val="009373EB"/>
    <w:rsid w:val="009423D1"/>
    <w:rsid w:val="009428E2"/>
    <w:rsid w:val="00943599"/>
    <w:rsid w:val="0094370F"/>
    <w:rsid w:val="00945D7A"/>
    <w:rsid w:val="00953BE6"/>
    <w:rsid w:val="00955EF1"/>
    <w:rsid w:val="0096280A"/>
    <w:rsid w:val="00963812"/>
    <w:rsid w:val="009663B0"/>
    <w:rsid w:val="00967E8B"/>
    <w:rsid w:val="00971D89"/>
    <w:rsid w:val="009730EE"/>
    <w:rsid w:val="00974A00"/>
    <w:rsid w:val="00975F61"/>
    <w:rsid w:val="0097652A"/>
    <w:rsid w:val="0097702F"/>
    <w:rsid w:val="00977A36"/>
    <w:rsid w:val="00980C82"/>
    <w:rsid w:val="00980CF0"/>
    <w:rsid w:val="00983285"/>
    <w:rsid w:val="00983375"/>
    <w:rsid w:val="00984C01"/>
    <w:rsid w:val="00987887"/>
    <w:rsid w:val="00991080"/>
    <w:rsid w:val="00993D9A"/>
    <w:rsid w:val="009961A5"/>
    <w:rsid w:val="009963B6"/>
    <w:rsid w:val="00997AEE"/>
    <w:rsid w:val="009A0223"/>
    <w:rsid w:val="009A29CA"/>
    <w:rsid w:val="009A37B5"/>
    <w:rsid w:val="009A40AF"/>
    <w:rsid w:val="009B13D8"/>
    <w:rsid w:val="009B1DC6"/>
    <w:rsid w:val="009B5687"/>
    <w:rsid w:val="009B6835"/>
    <w:rsid w:val="009C0D44"/>
    <w:rsid w:val="009C356F"/>
    <w:rsid w:val="009C4B7D"/>
    <w:rsid w:val="009D02AC"/>
    <w:rsid w:val="009D081D"/>
    <w:rsid w:val="009D1F08"/>
    <w:rsid w:val="009D31E2"/>
    <w:rsid w:val="009D3C70"/>
    <w:rsid w:val="009D4684"/>
    <w:rsid w:val="009D5D5F"/>
    <w:rsid w:val="009D6A8E"/>
    <w:rsid w:val="009E0B12"/>
    <w:rsid w:val="009E1D63"/>
    <w:rsid w:val="009E1FB8"/>
    <w:rsid w:val="009E2840"/>
    <w:rsid w:val="009E6951"/>
    <w:rsid w:val="009E6A19"/>
    <w:rsid w:val="009F42C8"/>
    <w:rsid w:val="00A02462"/>
    <w:rsid w:val="00A03ACE"/>
    <w:rsid w:val="00A04F92"/>
    <w:rsid w:val="00A0616D"/>
    <w:rsid w:val="00A077DB"/>
    <w:rsid w:val="00A10EE9"/>
    <w:rsid w:val="00A11125"/>
    <w:rsid w:val="00A1607D"/>
    <w:rsid w:val="00A2106C"/>
    <w:rsid w:val="00A22406"/>
    <w:rsid w:val="00A24017"/>
    <w:rsid w:val="00A26507"/>
    <w:rsid w:val="00A279A5"/>
    <w:rsid w:val="00A31766"/>
    <w:rsid w:val="00A40D7D"/>
    <w:rsid w:val="00A428FE"/>
    <w:rsid w:val="00A4379A"/>
    <w:rsid w:val="00A44FFA"/>
    <w:rsid w:val="00A461E7"/>
    <w:rsid w:val="00A51CFA"/>
    <w:rsid w:val="00A5207B"/>
    <w:rsid w:val="00A53278"/>
    <w:rsid w:val="00A604D9"/>
    <w:rsid w:val="00A62BE3"/>
    <w:rsid w:val="00A641C9"/>
    <w:rsid w:val="00A765AE"/>
    <w:rsid w:val="00A804FF"/>
    <w:rsid w:val="00A808CD"/>
    <w:rsid w:val="00A81146"/>
    <w:rsid w:val="00A821F6"/>
    <w:rsid w:val="00A82674"/>
    <w:rsid w:val="00A8319C"/>
    <w:rsid w:val="00A83BBE"/>
    <w:rsid w:val="00A86690"/>
    <w:rsid w:val="00A87D46"/>
    <w:rsid w:val="00A91512"/>
    <w:rsid w:val="00A92798"/>
    <w:rsid w:val="00A962E0"/>
    <w:rsid w:val="00AA1A65"/>
    <w:rsid w:val="00AA23CC"/>
    <w:rsid w:val="00AA2840"/>
    <w:rsid w:val="00AA2BB7"/>
    <w:rsid w:val="00AA4816"/>
    <w:rsid w:val="00AA4ABE"/>
    <w:rsid w:val="00AA5E6F"/>
    <w:rsid w:val="00AA6E49"/>
    <w:rsid w:val="00AA7EA1"/>
    <w:rsid w:val="00AB11DB"/>
    <w:rsid w:val="00AB6400"/>
    <w:rsid w:val="00AB7402"/>
    <w:rsid w:val="00AC155A"/>
    <w:rsid w:val="00AC541F"/>
    <w:rsid w:val="00AC7016"/>
    <w:rsid w:val="00AD0298"/>
    <w:rsid w:val="00AD1133"/>
    <w:rsid w:val="00AD29D4"/>
    <w:rsid w:val="00AD3668"/>
    <w:rsid w:val="00AD51A7"/>
    <w:rsid w:val="00AD5519"/>
    <w:rsid w:val="00AD6C9C"/>
    <w:rsid w:val="00AE42DA"/>
    <w:rsid w:val="00AE49D5"/>
    <w:rsid w:val="00AE555B"/>
    <w:rsid w:val="00AE5F5C"/>
    <w:rsid w:val="00AE6009"/>
    <w:rsid w:val="00AE6293"/>
    <w:rsid w:val="00AE6E37"/>
    <w:rsid w:val="00AE701E"/>
    <w:rsid w:val="00AF1016"/>
    <w:rsid w:val="00AF24AA"/>
    <w:rsid w:val="00AF49EE"/>
    <w:rsid w:val="00AF576D"/>
    <w:rsid w:val="00B025BF"/>
    <w:rsid w:val="00B0296F"/>
    <w:rsid w:val="00B02F47"/>
    <w:rsid w:val="00B04684"/>
    <w:rsid w:val="00B069A4"/>
    <w:rsid w:val="00B11F98"/>
    <w:rsid w:val="00B123E8"/>
    <w:rsid w:val="00B12CCA"/>
    <w:rsid w:val="00B21007"/>
    <w:rsid w:val="00B238E6"/>
    <w:rsid w:val="00B23FC5"/>
    <w:rsid w:val="00B26D79"/>
    <w:rsid w:val="00B2707F"/>
    <w:rsid w:val="00B33F84"/>
    <w:rsid w:val="00B34488"/>
    <w:rsid w:val="00B356BE"/>
    <w:rsid w:val="00B372B8"/>
    <w:rsid w:val="00B407C3"/>
    <w:rsid w:val="00B419BD"/>
    <w:rsid w:val="00B43F7B"/>
    <w:rsid w:val="00B45052"/>
    <w:rsid w:val="00B470C9"/>
    <w:rsid w:val="00B475EC"/>
    <w:rsid w:val="00B47A50"/>
    <w:rsid w:val="00B5135D"/>
    <w:rsid w:val="00B526E9"/>
    <w:rsid w:val="00B556D0"/>
    <w:rsid w:val="00B55C93"/>
    <w:rsid w:val="00B57760"/>
    <w:rsid w:val="00B62082"/>
    <w:rsid w:val="00B63F8C"/>
    <w:rsid w:val="00B64423"/>
    <w:rsid w:val="00B6732F"/>
    <w:rsid w:val="00B67F55"/>
    <w:rsid w:val="00B70841"/>
    <w:rsid w:val="00B70D4F"/>
    <w:rsid w:val="00B75755"/>
    <w:rsid w:val="00B8018C"/>
    <w:rsid w:val="00B80D93"/>
    <w:rsid w:val="00B84DD5"/>
    <w:rsid w:val="00B90446"/>
    <w:rsid w:val="00B91E21"/>
    <w:rsid w:val="00B95EB9"/>
    <w:rsid w:val="00BA0035"/>
    <w:rsid w:val="00BA05D1"/>
    <w:rsid w:val="00BA15A6"/>
    <w:rsid w:val="00BA25A9"/>
    <w:rsid w:val="00BA28C7"/>
    <w:rsid w:val="00BA4600"/>
    <w:rsid w:val="00BA6240"/>
    <w:rsid w:val="00BA6F2A"/>
    <w:rsid w:val="00BB4F33"/>
    <w:rsid w:val="00BC054A"/>
    <w:rsid w:val="00BC3BAC"/>
    <w:rsid w:val="00BC7016"/>
    <w:rsid w:val="00BC7109"/>
    <w:rsid w:val="00BC77F4"/>
    <w:rsid w:val="00BC7B4B"/>
    <w:rsid w:val="00BD21CE"/>
    <w:rsid w:val="00BD43D7"/>
    <w:rsid w:val="00BD55E1"/>
    <w:rsid w:val="00BE26BA"/>
    <w:rsid w:val="00BE548A"/>
    <w:rsid w:val="00BE6098"/>
    <w:rsid w:val="00BE6413"/>
    <w:rsid w:val="00BE646A"/>
    <w:rsid w:val="00BE6B06"/>
    <w:rsid w:val="00BE7A55"/>
    <w:rsid w:val="00BF0F65"/>
    <w:rsid w:val="00BF18C4"/>
    <w:rsid w:val="00BF218F"/>
    <w:rsid w:val="00BF33C2"/>
    <w:rsid w:val="00BF7798"/>
    <w:rsid w:val="00C01F52"/>
    <w:rsid w:val="00C023C1"/>
    <w:rsid w:val="00C02FB6"/>
    <w:rsid w:val="00C0309B"/>
    <w:rsid w:val="00C1057E"/>
    <w:rsid w:val="00C145DC"/>
    <w:rsid w:val="00C17E30"/>
    <w:rsid w:val="00C20723"/>
    <w:rsid w:val="00C215E3"/>
    <w:rsid w:val="00C22847"/>
    <w:rsid w:val="00C249FD"/>
    <w:rsid w:val="00C255FA"/>
    <w:rsid w:val="00C264E5"/>
    <w:rsid w:val="00C26A93"/>
    <w:rsid w:val="00C27BAD"/>
    <w:rsid w:val="00C315EA"/>
    <w:rsid w:val="00C3460F"/>
    <w:rsid w:val="00C357C5"/>
    <w:rsid w:val="00C40E35"/>
    <w:rsid w:val="00C45024"/>
    <w:rsid w:val="00C46A8E"/>
    <w:rsid w:val="00C50262"/>
    <w:rsid w:val="00C50EE1"/>
    <w:rsid w:val="00C54A03"/>
    <w:rsid w:val="00C556F2"/>
    <w:rsid w:val="00C55EE0"/>
    <w:rsid w:val="00C611C8"/>
    <w:rsid w:val="00C61A29"/>
    <w:rsid w:val="00C63A85"/>
    <w:rsid w:val="00C66CF4"/>
    <w:rsid w:val="00C6741E"/>
    <w:rsid w:val="00C705E0"/>
    <w:rsid w:val="00C734A1"/>
    <w:rsid w:val="00C74612"/>
    <w:rsid w:val="00C80AEA"/>
    <w:rsid w:val="00C8132F"/>
    <w:rsid w:val="00C81931"/>
    <w:rsid w:val="00C82114"/>
    <w:rsid w:val="00C83217"/>
    <w:rsid w:val="00C8348D"/>
    <w:rsid w:val="00C83912"/>
    <w:rsid w:val="00C86656"/>
    <w:rsid w:val="00C86ECD"/>
    <w:rsid w:val="00C90DD4"/>
    <w:rsid w:val="00C966AD"/>
    <w:rsid w:val="00C97DB5"/>
    <w:rsid w:val="00C97E08"/>
    <w:rsid w:val="00CA0398"/>
    <w:rsid w:val="00CA0ED9"/>
    <w:rsid w:val="00CA55A0"/>
    <w:rsid w:val="00CA6033"/>
    <w:rsid w:val="00CB07B4"/>
    <w:rsid w:val="00CB1894"/>
    <w:rsid w:val="00CB5835"/>
    <w:rsid w:val="00CB79CF"/>
    <w:rsid w:val="00CC06E2"/>
    <w:rsid w:val="00CC0A08"/>
    <w:rsid w:val="00CC32F4"/>
    <w:rsid w:val="00CC57AC"/>
    <w:rsid w:val="00CC67DB"/>
    <w:rsid w:val="00CD212F"/>
    <w:rsid w:val="00CD2D69"/>
    <w:rsid w:val="00CD3343"/>
    <w:rsid w:val="00CD4552"/>
    <w:rsid w:val="00CD5CAF"/>
    <w:rsid w:val="00CE14C3"/>
    <w:rsid w:val="00CE4A10"/>
    <w:rsid w:val="00CE57DF"/>
    <w:rsid w:val="00CF0D7F"/>
    <w:rsid w:val="00CF26D7"/>
    <w:rsid w:val="00CF3289"/>
    <w:rsid w:val="00CF3D87"/>
    <w:rsid w:val="00CF4CA4"/>
    <w:rsid w:val="00CF574F"/>
    <w:rsid w:val="00CF5F69"/>
    <w:rsid w:val="00D009EF"/>
    <w:rsid w:val="00D011F9"/>
    <w:rsid w:val="00D02983"/>
    <w:rsid w:val="00D04AD2"/>
    <w:rsid w:val="00D0647B"/>
    <w:rsid w:val="00D072BA"/>
    <w:rsid w:val="00D15C01"/>
    <w:rsid w:val="00D16E82"/>
    <w:rsid w:val="00D2136B"/>
    <w:rsid w:val="00D24DFE"/>
    <w:rsid w:val="00D26C41"/>
    <w:rsid w:val="00D30EE7"/>
    <w:rsid w:val="00D3130C"/>
    <w:rsid w:val="00D34B50"/>
    <w:rsid w:val="00D437FD"/>
    <w:rsid w:val="00D44218"/>
    <w:rsid w:val="00D46ECD"/>
    <w:rsid w:val="00D53DA5"/>
    <w:rsid w:val="00D55B41"/>
    <w:rsid w:val="00D56338"/>
    <w:rsid w:val="00D57ABE"/>
    <w:rsid w:val="00D64239"/>
    <w:rsid w:val="00D65A0D"/>
    <w:rsid w:val="00D707C6"/>
    <w:rsid w:val="00D8064E"/>
    <w:rsid w:val="00D9406B"/>
    <w:rsid w:val="00D954AF"/>
    <w:rsid w:val="00D9687B"/>
    <w:rsid w:val="00D96D23"/>
    <w:rsid w:val="00DA04EE"/>
    <w:rsid w:val="00DA0CA6"/>
    <w:rsid w:val="00DA1B11"/>
    <w:rsid w:val="00DA521F"/>
    <w:rsid w:val="00DB0FAF"/>
    <w:rsid w:val="00DB51DB"/>
    <w:rsid w:val="00DB5974"/>
    <w:rsid w:val="00DC0053"/>
    <w:rsid w:val="00DC3640"/>
    <w:rsid w:val="00DC6B6A"/>
    <w:rsid w:val="00DD1A46"/>
    <w:rsid w:val="00DD4785"/>
    <w:rsid w:val="00DD5229"/>
    <w:rsid w:val="00DD5612"/>
    <w:rsid w:val="00DE27B0"/>
    <w:rsid w:val="00DE3A92"/>
    <w:rsid w:val="00DE3AA7"/>
    <w:rsid w:val="00DE518E"/>
    <w:rsid w:val="00DF1B3D"/>
    <w:rsid w:val="00DF6BFA"/>
    <w:rsid w:val="00E001B8"/>
    <w:rsid w:val="00E016CD"/>
    <w:rsid w:val="00E01C6C"/>
    <w:rsid w:val="00E068D6"/>
    <w:rsid w:val="00E13303"/>
    <w:rsid w:val="00E14A6C"/>
    <w:rsid w:val="00E15AA3"/>
    <w:rsid w:val="00E1630E"/>
    <w:rsid w:val="00E16E49"/>
    <w:rsid w:val="00E23A58"/>
    <w:rsid w:val="00E249EC"/>
    <w:rsid w:val="00E3073F"/>
    <w:rsid w:val="00E33B32"/>
    <w:rsid w:val="00E34406"/>
    <w:rsid w:val="00E3606E"/>
    <w:rsid w:val="00E364F8"/>
    <w:rsid w:val="00E37133"/>
    <w:rsid w:val="00E411B6"/>
    <w:rsid w:val="00E416CC"/>
    <w:rsid w:val="00E45E63"/>
    <w:rsid w:val="00E46673"/>
    <w:rsid w:val="00E513A7"/>
    <w:rsid w:val="00E515EF"/>
    <w:rsid w:val="00E52EBA"/>
    <w:rsid w:val="00E53783"/>
    <w:rsid w:val="00E54626"/>
    <w:rsid w:val="00E56DDC"/>
    <w:rsid w:val="00E63BF5"/>
    <w:rsid w:val="00E64183"/>
    <w:rsid w:val="00E6519F"/>
    <w:rsid w:val="00E65E43"/>
    <w:rsid w:val="00E66A9A"/>
    <w:rsid w:val="00E73ACE"/>
    <w:rsid w:val="00E7492D"/>
    <w:rsid w:val="00E753AF"/>
    <w:rsid w:val="00E76E0A"/>
    <w:rsid w:val="00E8253A"/>
    <w:rsid w:val="00E83B35"/>
    <w:rsid w:val="00E87BFF"/>
    <w:rsid w:val="00E95FD9"/>
    <w:rsid w:val="00EA0113"/>
    <w:rsid w:val="00EA1AF2"/>
    <w:rsid w:val="00EA3DB7"/>
    <w:rsid w:val="00EA446E"/>
    <w:rsid w:val="00EB1512"/>
    <w:rsid w:val="00EB1ED5"/>
    <w:rsid w:val="00EB388A"/>
    <w:rsid w:val="00EB5D35"/>
    <w:rsid w:val="00EC21E8"/>
    <w:rsid w:val="00EC2266"/>
    <w:rsid w:val="00EC4D9E"/>
    <w:rsid w:val="00EC4E4D"/>
    <w:rsid w:val="00EC616F"/>
    <w:rsid w:val="00ED0085"/>
    <w:rsid w:val="00ED2EBA"/>
    <w:rsid w:val="00ED49E8"/>
    <w:rsid w:val="00ED5FDB"/>
    <w:rsid w:val="00EE05D4"/>
    <w:rsid w:val="00EE1782"/>
    <w:rsid w:val="00EE4355"/>
    <w:rsid w:val="00EE4A08"/>
    <w:rsid w:val="00EE4FCE"/>
    <w:rsid w:val="00EE7B30"/>
    <w:rsid w:val="00EF018C"/>
    <w:rsid w:val="00EF03CC"/>
    <w:rsid w:val="00EF03D9"/>
    <w:rsid w:val="00EF0BC1"/>
    <w:rsid w:val="00EF37CE"/>
    <w:rsid w:val="00EF3B4D"/>
    <w:rsid w:val="00EF3B69"/>
    <w:rsid w:val="00F03981"/>
    <w:rsid w:val="00F0786A"/>
    <w:rsid w:val="00F12014"/>
    <w:rsid w:val="00F136CE"/>
    <w:rsid w:val="00F14E80"/>
    <w:rsid w:val="00F15759"/>
    <w:rsid w:val="00F15D38"/>
    <w:rsid w:val="00F176E4"/>
    <w:rsid w:val="00F20DB6"/>
    <w:rsid w:val="00F22A09"/>
    <w:rsid w:val="00F2399A"/>
    <w:rsid w:val="00F27548"/>
    <w:rsid w:val="00F30E6B"/>
    <w:rsid w:val="00F40743"/>
    <w:rsid w:val="00F4114B"/>
    <w:rsid w:val="00F432A0"/>
    <w:rsid w:val="00F43C6C"/>
    <w:rsid w:val="00F44C9A"/>
    <w:rsid w:val="00F453BE"/>
    <w:rsid w:val="00F464D9"/>
    <w:rsid w:val="00F47A30"/>
    <w:rsid w:val="00F509C9"/>
    <w:rsid w:val="00F525A0"/>
    <w:rsid w:val="00F53A20"/>
    <w:rsid w:val="00F54382"/>
    <w:rsid w:val="00F54F27"/>
    <w:rsid w:val="00F625B7"/>
    <w:rsid w:val="00F6339E"/>
    <w:rsid w:val="00F70D4A"/>
    <w:rsid w:val="00F73C75"/>
    <w:rsid w:val="00F74B74"/>
    <w:rsid w:val="00F84238"/>
    <w:rsid w:val="00F84891"/>
    <w:rsid w:val="00F869D8"/>
    <w:rsid w:val="00F90738"/>
    <w:rsid w:val="00F90774"/>
    <w:rsid w:val="00F94D95"/>
    <w:rsid w:val="00F95040"/>
    <w:rsid w:val="00F95043"/>
    <w:rsid w:val="00F96049"/>
    <w:rsid w:val="00FA07AC"/>
    <w:rsid w:val="00FA17EE"/>
    <w:rsid w:val="00FA1A31"/>
    <w:rsid w:val="00FA2DFA"/>
    <w:rsid w:val="00FA4017"/>
    <w:rsid w:val="00FA571C"/>
    <w:rsid w:val="00FA59A5"/>
    <w:rsid w:val="00FA75D9"/>
    <w:rsid w:val="00FB1755"/>
    <w:rsid w:val="00FB5251"/>
    <w:rsid w:val="00FB68F2"/>
    <w:rsid w:val="00FC0187"/>
    <w:rsid w:val="00FC4D3A"/>
    <w:rsid w:val="00FC574A"/>
    <w:rsid w:val="00FC7A10"/>
    <w:rsid w:val="00FD005F"/>
    <w:rsid w:val="00FD41A6"/>
    <w:rsid w:val="00FD4249"/>
    <w:rsid w:val="00FD7B2A"/>
    <w:rsid w:val="00FE2E88"/>
    <w:rsid w:val="00FE6618"/>
    <w:rsid w:val="00FE67C0"/>
    <w:rsid w:val="00FE7C79"/>
    <w:rsid w:val="00FF1B74"/>
    <w:rsid w:val="00FF223E"/>
    <w:rsid w:val="00FF48E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8936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477"/>
  </w:style>
  <w:style w:type="paragraph" w:styleId="BodyText2">
    <w:name w:val="Body Text 2"/>
    <w:basedOn w:val="Normal"/>
    <w:link w:val="BodyText2Char"/>
    <w:uiPriority w:val="99"/>
    <w:semiHidden/>
    <w:unhideWhenUsed/>
    <w:rsid w:val="008D2C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2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8936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477"/>
  </w:style>
  <w:style w:type="paragraph" w:styleId="BodyText2">
    <w:name w:val="Body Text 2"/>
    <w:basedOn w:val="Normal"/>
    <w:link w:val="BodyText2Char"/>
    <w:uiPriority w:val="99"/>
    <w:semiHidden/>
    <w:unhideWhenUsed/>
    <w:rsid w:val="008D2C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litaryclubs.bg/node/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3792-D105-480F-A1EA-06F81C17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6422</Words>
  <Characters>36610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46</cp:revision>
  <cp:lastPrinted>2017-11-29T11:58:00Z</cp:lastPrinted>
  <dcterms:created xsi:type="dcterms:W3CDTF">2017-12-04T09:22:00Z</dcterms:created>
  <dcterms:modified xsi:type="dcterms:W3CDTF">2017-12-04T14:15:00Z</dcterms:modified>
</cp:coreProperties>
</file>